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2B7A" w14:textId="7FC60543" w:rsidR="00A65356" w:rsidRPr="00987DB4" w:rsidRDefault="00F512A0">
      <w:pPr>
        <w:spacing w:line="1" w:lineRule="exact"/>
        <w:rPr>
          <w:color w:val="auto"/>
        </w:rPr>
      </w:pPr>
      <w:r w:rsidRPr="00987DB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2F30A0" wp14:editId="13692B77">
                <wp:simplePos x="0" y="0"/>
                <wp:positionH relativeFrom="page">
                  <wp:posOffset>8248650</wp:posOffset>
                </wp:positionH>
                <wp:positionV relativeFrom="page">
                  <wp:posOffset>47625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F46E3" id="Shape 1" o:spid="_x0000_s1026" style="position:absolute;margin-left:649.5pt;margin-top:3.7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EangEAACkDAAAOAAAAZHJzL2Uyb0RvYy54bWysUttu2zAMfR+wfxD0vtgOhiYz4hRFg+6l&#10;24K2+wBFlmNhliiQmp3s60cpl+7yNuyFEEXy6BwerW4PbhCjQbLgG1nNSimM19Bav2/k15eHd0sp&#10;KCrfqgG8aeTRkLxd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" fillcolor="#dac8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87DB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B536B1" wp14:editId="7700028F">
                <wp:simplePos x="0" y="0"/>
                <wp:positionH relativeFrom="page">
                  <wp:posOffset>4072890</wp:posOffset>
                </wp:positionH>
                <wp:positionV relativeFrom="page">
                  <wp:posOffset>1288415</wp:posOffset>
                </wp:positionV>
                <wp:extent cx="0" cy="103803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03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0.69999999999999pt;margin-top:101.45pt;width:0;height:817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987DB4">
        <w:rPr>
          <w:color w:val="auto"/>
        </w:rPr>
        <w:t>7</w:t>
      </w:r>
    </w:p>
    <w:p w14:paraId="4891A489" w14:textId="56E699D7" w:rsidR="00A65356" w:rsidRPr="00987DB4" w:rsidRDefault="00987DB4" w:rsidP="00987DB4">
      <w:pPr>
        <w:pStyle w:val="Headerorfooter0"/>
        <w:framePr w:w="9840" w:wrap="none" w:vAnchor="page" w:hAnchor="page" w:x="1324" w:y="1562"/>
        <w:rPr>
          <w:color w:val="auto"/>
          <w:u w:val="single"/>
        </w:rPr>
      </w:pPr>
      <w:r>
        <w:rPr>
          <w:color w:val="auto"/>
          <w:u w:val="single"/>
        </w:rPr>
        <w:t xml:space="preserve">                                         </w:t>
      </w:r>
      <w:r w:rsidR="00F512A0" w:rsidRPr="00987DB4">
        <w:rPr>
          <w:color w:val="auto"/>
          <w:u w:val="single"/>
        </w:rPr>
        <w:t>ISIGIDIMI SAMAXOSA, APRIL 1, 1881</w:t>
      </w:r>
      <w:r w:rsidRPr="00987DB4">
        <w:rPr>
          <w:color w:val="auto"/>
          <w:u w:val="single"/>
        </w:rPr>
        <w:t>.                                                   7</w:t>
      </w:r>
    </w:p>
    <w:p w14:paraId="496578D5" w14:textId="77777777" w:rsidR="00A65356" w:rsidRPr="00987DB4" w:rsidRDefault="00F512A0">
      <w:pPr>
        <w:pStyle w:val="BodyText"/>
        <w:framePr w:w="4932" w:h="637" w:hRule="exact" w:wrap="none" w:vAnchor="page" w:hAnchor="page" w:x="1450" w:y="2141"/>
        <w:spacing w:line="266" w:lineRule="auto"/>
        <w:ind w:firstLine="200"/>
        <w:jc w:val="both"/>
        <w:rPr>
          <w:color w:val="auto"/>
        </w:rPr>
      </w:pPr>
      <w:r w:rsidRPr="00987DB4">
        <w:rPr>
          <w:color w:val="auto"/>
        </w:rPr>
        <w:t xml:space="preserve">U </w:t>
      </w:r>
      <w:r w:rsidRPr="00987DB4">
        <w:rPr>
          <w:smallCaps/>
          <w:color w:val="auto"/>
          <w:sz w:val="14"/>
          <w:szCs w:val="14"/>
        </w:rPr>
        <w:t>Commandant Strachan</w:t>
      </w:r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ulungiselela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ukuya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</w:t>
      </w:r>
      <w:proofErr w:type="spellEnd"/>
      <w:r w:rsidRPr="00987DB4">
        <w:rPr>
          <w:color w:val="auto"/>
        </w:rPr>
        <w:t xml:space="preserve"> e </w:t>
      </w:r>
      <w:proofErr w:type="spellStart"/>
      <w:r w:rsidRPr="00987DB4">
        <w:rPr>
          <w:color w:val="auto"/>
        </w:rPr>
        <w:t>Lusutu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nama</w:t>
      </w:r>
      <w:proofErr w:type="spellEnd"/>
      <w:r w:rsidRPr="00987DB4">
        <w:rPr>
          <w:color w:val="auto"/>
        </w:rPr>
        <w:t xml:space="preserve"> Baca. </w:t>
      </w:r>
      <w:proofErr w:type="spellStart"/>
      <w:r w:rsidRPr="00987DB4">
        <w:rPr>
          <w:color w:val="auto"/>
        </w:rPr>
        <w:t>Kuya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kugqalwa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kunene</w:t>
      </w:r>
      <w:proofErr w:type="spellEnd"/>
      <w:r w:rsidR="008B78DA"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ukuquba</w:t>
      </w:r>
      <w:proofErr w:type="spellEnd"/>
      <w:r w:rsidR="008B78DA"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kwa</w:t>
      </w:r>
      <w:proofErr w:type="spellEnd"/>
      <w:r w:rsidR="008B78DA"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lomkosi</w:t>
      </w:r>
      <w:proofErr w:type="spellEnd"/>
      <w:r w:rsidR="008B78DA" w:rsidRPr="00987DB4">
        <w:rPr>
          <w:color w:val="auto"/>
        </w:rPr>
        <w:t xml:space="preserve">, </w:t>
      </w:r>
      <w:proofErr w:type="spellStart"/>
      <w:r w:rsidR="008B78DA" w:rsidRPr="00987DB4">
        <w:rPr>
          <w:color w:val="auto"/>
        </w:rPr>
        <w:t>kuba</w:t>
      </w:r>
      <w:proofErr w:type="spellEnd"/>
      <w:r w:rsidR="008B78DA"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ngo</w:t>
      </w:r>
      <w:r w:rsidRPr="00987DB4">
        <w:rPr>
          <w:color w:val="auto"/>
        </w:rPr>
        <w:t>wona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kulindeleke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uya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kohlwaya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ondiyalwa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kabuhlungu</w:t>
      </w:r>
      <w:proofErr w:type="spellEnd"/>
      <w:r w:rsidRPr="00987DB4">
        <w:rPr>
          <w:color w:val="auto"/>
        </w:rPr>
        <w:t>.</w:t>
      </w:r>
    </w:p>
    <w:p w14:paraId="54D95BF1" w14:textId="77777777" w:rsidR="00A65356" w:rsidRPr="00987DB4" w:rsidRDefault="00F512A0">
      <w:pPr>
        <w:pStyle w:val="Bodytext40"/>
        <w:framePr w:w="4932" w:h="450" w:hRule="exact" w:wrap="none" w:vAnchor="page" w:hAnchor="page" w:x="1450" w:y="2937"/>
        <w:spacing w:after="80"/>
        <w:ind w:firstLine="0"/>
        <w:jc w:val="center"/>
        <w:rPr>
          <w:b w:val="0"/>
          <w:bCs w:val="0"/>
          <w:color w:val="auto"/>
        </w:rPr>
      </w:pPr>
      <w:r w:rsidRPr="00987DB4">
        <w:rPr>
          <w:b w:val="0"/>
          <w:bCs w:val="0"/>
          <w:color w:val="auto"/>
          <w:sz w:val="16"/>
          <w:szCs w:val="16"/>
        </w:rPr>
        <w:t>CALENDAR—</w:t>
      </w:r>
      <w:proofErr w:type="spellStart"/>
      <w:r w:rsidRPr="00987DB4">
        <w:rPr>
          <w:b w:val="0"/>
          <w:bCs w:val="0"/>
          <w:smallCaps/>
          <w:color w:val="auto"/>
        </w:rPr>
        <w:t>ukuma</w:t>
      </w:r>
      <w:proofErr w:type="spellEnd"/>
      <w:r w:rsidRPr="00987DB4">
        <w:rPr>
          <w:b w:val="0"/>
          <w:bCs w:val="0"/>
          <w:smallCaps/>
          <w:color w:val="auto"/>
        </w:rPr>
        <w:t xml:space="preserve">. </w:t>
      </w:r>
      <w:proofErr w:type="spellStart"/>
      <w:r w:rsidRPr="00987DB4">
        <w:rPr>
          <w:b w:val="0"/>
          <w:bCs w:val="0"/>
          <w:smallCaps/>
          <w:color w:val="auto"/>
        </w:rPr>
        <w:t>komnyaka</w:t>
      </w:r>
      <w:proofErr w:type="spellEnd"/>
      <w:r w:rsidRPr="00987DB4">
        <w:rPr>
          <w:b w:val="0"/>
          <w:bCs w:val="0"/>
          <w:smallCaps/>
          <w:color w:val="auto"/>
        </w:rPr>
        <w:t>.</w:t>
      </w:r>
    </w:p>
    <w:p w14:paraId="31A92137" w14:textId="77777777" w:rsidR="00A65356" w:rsidRPr="00987DB4" w:rsidRDefault="00F512A0">
      <w:pPr>
        <w:pStyle w:val="BodyText"/>
        <w:framePr w:w="4932" w:h="450" w:hRule="exact" w:wrap="none" w:vAnchor="page" w:hAnchor="page" w:x="1450" w:y="2937"/>
        <w:pBdr>
          <w:bottom w:val="single" w:sz="4" w:space="0" w:color="auto"/>
        </w:pBdr>
        <w:jc w:val="center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April—</w:t>
      </w:r>
      <w:proofErr w:type="spellStart"/>
      <w:r w:rsidRPr="00987DB4">
        <w:rPr>
          <w:i/>
          <w:iCs/>
          <w:color w:val="auto"/>
        </w:rPr>
        <w:t>Intsuku</w:t>
      </w:r>
      <w:proofErr w:type="spellEnd"/>
      <w:r w:rsidRPr="00987DB4">
        <w:rPr>
          <w:i/>
          <w:iCs/>
          <w:color w:val="auto"/>
        </w:rPr>
        <w:t xml:space="preserve"> zi</w:t>
      </w:r>
      <w:r w:rsidRPr="00987DB4">
        <w:rPr>
          <w:color w:val="auto"/>
        </w:rPr>
        <w:t xml:space="preserve"> 30.</w:t>
      </w:r>
    </w:p>
    <w:p w14:paraId="406C0DB4" w14:textId="77777777" w:rsidR="00A65356" w:rsidRPr="00987DB4" w:rsidRDefault="00F512A0">
      <w:pPr>
        <w:framePr w:wrap="none" w:vAnchor="page" w:hAnchor="page" w:x="1479" w:y="3718"/>
        <w:rPr>
          <w:color w:val="auto"/>
          <w:sz w:val="2"/>
          <w:szCs w:val="2"/>
        </w:rPr>
      </w:pPr>
      <w:r w:rsidRPr="00987DB4">
        <w:rPr>
          <w:noProof/>
          <w:color w:val="auto"/>
          <w:lang w:val="en-ZA" w:eastAsia="en-ZA" w:bidi="ar-SA"/>
        </w:rPr>
        <w:drawing>
          <wp:inline distT="0" distB="0" distL="0" distR="0" wp14:anchorId="566F151E" wp14:editId="4E2EA7CF">
            <wp:extent cx="250190" cy="11518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biLevel thresh="50000"/>
                    </a:blip>
                    <a:stretch/>
                  </pic:blipFill>
                  <pic:spPr>
                    <a:xfrm>
                      <a:off x="0" y="0"/>
                      <a:ext cx="2501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7A40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rPr>
          <w:color w:val="auto"/>
        </w:rPr>
      </w:pPr>
      <w:r w:rsidRPr="00987DB4">
        <w:rPr>
          <w:color w:val="auto"/>
        </w:rPr>
        <w:t>2</w:t>
      </w:r>
    </w:p>
    <w:p w14:paraId="6C9CA424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rPr>
          <w:color w:val="auto"/>
        </w:rPr>
      </w:pPr>
      <w:r w:rsidRPr="00987DB4">
        <w:rPr>
          <w:color w:val="auto"/>
        </w:rPr>
        <w:t>3</w:t>
      </w:r>
    </w:p>
    <w:p w14:paraId="5051F070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rPr>
          <w:color w:val="auto"/>
        </w:rPr>
      </w:pPr>
      <w:r w:rsidRPr="00987DB4">
        <w:rPr>
          <w:color w:val="auto"/>
        </w:rPr>
        <w:t>4</w:t>
      </w:r>
    </w:p>
    <w:p w14:paraId="7281E029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rPr>
          <w:color w:val="auto"/>
        </w:rPr>
      </w:pPr>
      <w:r w:rsidRPr="00987DB4">
        <w:rPr>
          <w:color w:val="auto"/>
        </w:rPr>
        <w:t>5</w:t>
      </w:r>
    </w:p>
    <w:p w14:paraId="7B817F2D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rPr>
          <w:color w:val="auto"/>
        </w:rPr>
      </w:pPr>
      <w:r w:rsidRPr="00987DB4">
        <w:rPr>
          <w:color w:val="auto"/>
        </w:rPr>
        <w:t>6</w:t>
      </w:r>
    </w:p>
    <w:p w14:paraId="31F8CBF9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26" w:lineRule="auto"/>
        <w:rPr>
          <w:color w:val="auto"/>
        </w:rPr>
      </w:pPr>
      <w:r w:rsidRPr="00987DB4">
        <w:rPr>
          <w:color w:val="auto"/>
        </w:rPr>
        <w:t>7</w:t>
      </w:r>
    </w:p>
    <w:p w14:paraId="30B5D537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197" w:lineRule="auto"/>
        <w:rPr>
          <w:color w:val="auto"/>
        </w:rPr>
      </w:pPr>
      <w:r w:rsidRPr="00987DB4">
        <w:rPr>
          <w:color w:val="auto"/>
        </w:rPr>
        <w:t>8</w:t>
      </w:r>
    </w:p>
    <w:p w14:paraId="4AC17CF1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rPr>
          <w:color w:val="auto"/>
        </w:rPr>
      </w:pPr>
      <w:r w:rsidRPr="00987DB4">
        <w:rPr>
          <w:color w:val="auto"/>
        </w:rPr>
        <w:t>9</w:t>
      </w:r>
    </w:p>
    <w:p w14:paraId="7BE2FAD8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10</w:t>
      </w:r>
    </w:p>
    <w:p w14:paraId="4DBE33BE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11</w:t>
      </w:r>
    </w:p>
    <w:p w14:paraId="14D3E2DB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12</w:t>
      </w:r>
    </w:p>
    <w:p w14:paraId="1FB2B571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13</w:t>
      </w:r>
    </w:p>
    <w:p w14:paraId="25E76746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6" w:lineRule="auto"/>
        <w:ind w:right="22"/>
        <w:jc w:val="both"/>
        <w:rPr>
          <w:color w:val="auto"/>
        </w:rPr>
      </w:pPr>
      <w:r w:rsidRPr="00987DB4">
        <w:rPr>
          <w:color w:val="auto"/>
        </w:rPr>
        <w:t>14</w:t>
      </w:r>
    </w:p>
    <w:p w14:paraId="3971BD40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15</w:t>
      </w:r>
    </w:p>
    <w:p w14:paraId="5B760B67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16</w:t>
      </w:r>
    </w:p>
    <w:p w14:paraId="5AA04F60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6" w:lineRule="auto"/>
        <w:ind w:right="22"/>
        <w:jc w:val="both"/>
        <w:rPr>
          <w:color w:val="auto"/>
        </w:rPr>
      </w:pPr>
      <w:r w:rsidRPr="00987DB4">
        <w:rPr>
          <w:color w:val="auto"/>
        </w:rPr>
        <w:t>17</w:t>
      </w:r>
    </w:p>
    <w:p w14:paraId="5311F15D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18</w:t>
      </w:r>
    </w:p>
    <w:p w14:paraId="72654E4E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19</w:t>
      </w:r>
    </w:p>
    <w:p w14:paraId="3379F827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20</w:t>
      </w:r>
    </w:p>
    <w:p w14:paraId="6931C6B5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21</w:t>
      </w:r>
    </w:p>
    <w:p w14:paraId="35A10617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2" w:lineRule="auto"/>
        <w:ind w:right="22"/>
        <w:jc w:val="both"/>
        <w:rPr>
          <w:color w:val="auto"/>
        </w:rPr>
      </w:pPr>
      <w:r w:rsidRPr="00987DB4">
        <w:rPr>
          <w:color w:val="auto"/>
        </w:rPr>
        <w:t>22</w:t>
      </w:r>
    </w:p>
    <w:p w14:paraId="7D736F40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23</w:t>
      </w:r>
    </w:p>
    <w:p w14:paraId="507FF4B8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24</w:t>
      </w:r>
    </w:p>
    <w:p w14:paraId="57DC0418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1" w:lineRule="auto"/>
        <w:ind w:right="22"/>
        <w:jc w:val="both"/>
        <w:rPr>
          <w:color w:val="auto"/>
        </w:rPr>
      </w:pPr>
      <w:r w:rsidRPr="00987DB4">
        <w:rPr>
          <w:color w:val="auto"/>
        </w:rPr>
        <w:t>25</w:t>
      </w:r>
    </w:p>
    <w:p w14:paraId="2E95F0F9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6" w:lineRule="auto"/>
        <w:ind w:right="22"/>
        <w:jc w:val="both"/>
        <w:rPr>
          <w:color w:val="auto"/>
        </w:rPr>
      </w:pPr>
      <w:r w:rsidRPr="00987DB4">
        <w:rPr>
          <w:color w:val="auto"/>
        </w:rPr>
        <w:t>26</w:t>
      </w:r>
    </w:p>
    <w:p w14:paraId="494A5BA5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6" w:lineRule="auto"/>
        <w:ind w:right="22"/>
        <w:jc w:val="both"/>
        <w:rPr>
          <w:color w:val="auto"/>
        </w:rPr>
      </w:pPr>
      <w:r w:rsidRPr="00987DB4">
        <w:rPr>
          <w:color w:val="auto"/>
        </w:rPr>
        <w:t>27</w:t>
      </w:r>
    </w:p>
    <w:p w14:paraId="44AAA4F4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2" w:lineRule="auto"/>
        <w:ind w:right="22"/>
        <w:jc w:val="both"/>
        <w:rPr>
          <w:color w:val="auto"/>
        </w:rPr>
      </w:pPr>
      <w:r w:rsidRPr="00987DB4">
        <w:rPr>
          <w:color w:val="auto"/>
        </w:rPr>
        <w:t>28</w:t>
      </w:r>
    </w:p>
    <w:p w14:paraId="61870093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16" w:lineRule="auto"/>
        <w:ind w:right="22"/>
        <w:jc w:val="both"/>
        <w:rPr>
          <w:color w:val="auto"/>
        </w:rPr>
      </w:pPr>
      <w:r w:rsidRPr="00987DB4">
        <w:rPr>
          <w:color w:val="auto"/>
        </w:rPr>
        <w:t>29</w:t>
      </w:r>
    </w:p>
    <w:p w14:paraId="132E02BD" w14:textId="77777777" w:rsidR="00A65356" w:rsidRPr="00987DB4" w:rsidRDefault="00F512A0">
      <w:pPr>
        <w:pStyle w:val="BodyText"/>
        <w:framePr w:w="227" w:h="4698" w:hRule="exact" w:wrap="none" w:vAnchor="page" w:hAnchor="page" w:x="1454" w:y="5536"/>
        <w:spacing w:line="202" w:lineRule="auto"/>
        <w:ind w:right="22"/>
        <w:jc w:val="both"/>
        <w:rPr>
          <w:color w:val="auto"/>
        </w:rPr>
      </w:pPr>
      <w:r w:rsidRPr="00987DB4">
        <w:rPr>
          <w:color w:val="auto"/>
        </w:rPr>
        <w:t>30</w:t>
      </w:r>
    </w:p>
    <w:p w14:paraId="672BBF62" w14:textId="77777777" w:rsidR="00A65356" w:rsidRPr="00987DB4" w:rsidRDefault="00F512A0">
      <w:pPr>
        <w:pStyle w:val="BodyText"/>
        <w:framePr w:w="227" w:h="4705" w:hRule="exact" w:wrap="none" w:vAnchor="page" w:hAnchor="page" w:x="1659" w:y="5522"/>
        <w:spacing w:line="204" w:lineRule="auto"/>
        <w:ind w:left="22" w:right="3"/>
        <w:jc w:val="both"/>
        <w:rPr>
          <w:color w:val="auto"/>
        </w:rPr>
      </w:pPr>
      <w:r w:rsidRPr="00987DB4">
        <w:rPr>
          <w:color w:val="auto"/>
        </w:rPr>
        <w:t>S</w:t>
      </w:r>
      <w:r w:rsidRPr="00987DB4">
        <w:rPr>
          <w:color w:val="auto"/>
        </w:rPr>
        <w:br/>
      </w:r>
      <w:proofErr w:type="spellStart"/>
      <w:r w:rsidRPr="00987DB4">
        <w:rPr>
          <w:color w:val="auto"/>
          <w:sz w:val="19"/>
          <w:szCs w:val="19"/>
        </w:rPr>
        <w:t>s</w:t>
      </w:r>
      <w:proofErr w:type="spellEnd"/>
      <w:r w:rsidRPr="00987DB4">
        <w:rPr>
          <w:color w:val="auto"/>
          <w:sz w:val="19"/>
          <w:szCs w:val="19"/>
        </w:rPr>
        <w:br/>
      </w:r>
      <w:r w:rsidRPr="00987DB4">
        <w:rPr>
          <w:color w:val="auto"/>
        </w:rPr>
        <w:t>M</w:t>
      </w:r>
      <w:r w:rsidRPr="00987DB4">
        <w:rPr>
          <w:color w:val="auto"/>
        </w:rPr>
        <w:br/>
        <w:t>T</w:t>
      </w:r>
      <w:r w:rsidRPr="00987DB4">
        <w:rPr>
          <w:color w:val="auto"/>
        </w:rPr>
        <w:br/>
        <w:t>W</w:t>
      </w:r>
      <w:r w:rsidRPr="00987DB4">
        <w:rPr>
          <w:color w:val="auto"/>
        </w:rPr>
        <w:br/>
        <w:t>T</w:t>
      </w:r>
      <w:r w:rsidRPr="00987DB4">
        <w:rPr>
          <w:color w:val="auto"/>
        </w:rPr>
        <w:br/>
        <w:t>F</w:t>
      </w:r>
      <w:r w:rsidRPr="00987DB4">
        <w:rPr>
          <w:color w:val="auto"/>
        </w:rPr>
        <w:br/>
        <w:t>S</w:t>
      </w:r>
      <w:r w:rsidRPr="00987DB4">
        <w:rPr>
          <w:color w:val="auto"/>
        </w:rPr>
        <w:br/>
      </w:r>
      <w:proofErr w:type="spellStart"/>
      <w:r w:rsidRPr="00987DB4">
        <w:rPr>
          <w:color w:val="auto"/>
          <w:sz w:val="19"/>
          <w:szCs w:val="19"/>
        </w:rPr>
        <w:t>s</w:t>
      </w:r>
      <w:proofErr w:type="spellEnd"/>
      <w:r w:rsidRPr="00987DB4">
        <w:rPr>
          <w:color w:val="auto"/>
          <w:sz w:val="19"/>
          <w:szCs w:val="19"/>
        </w:rPr>
        <w:br/>
      </w:r>
      <w:r w:rsidRPr="00987DB4">
        <w:rPr>
          <w:color w:val="auto"/>
        </w:rPr>
        <w:t>M</w:t>
      </w:r>
      <w:r w:rsidRPr="00987DB4">
        <w:rPr>
          <w:color w:val="auto"/>
        </w:rPr>
        <w:br/>
        <w:t>T</w:t>
      </w:r>
      <w:r w:rsidRPr="00987DB4">
        <w:rPr>
          <w:color w:val="auto"/>
        </w:rPr>
        <w:br/>
        <w:t>W</w:t>
      </w:r>
      <w:r w:rsidRPr="00987DB4">
        <w:rPr>
          <w:color w:val="auto"/>
        </w:rPr>
        <w:br/>
        <w:t>I</w:t>
      </w:r>
      <w:r w:rsidRPr="00987DB4">
        <w:rPr>
          <w:color w:val="auto"/>
        </w:rPr>
        <w:br/>
        <w:t>F</w:t>
      </w:r>
      <w:r w:rsidRPr="00987DB4">
        <w:rPr>
          <w:color w:val="auto"/>
        </w:rPr>
        <w:br/>
        <w:t>S</w:t>
      </w:r>
      <w:r w:rsidRPr="00987DB4">
        <w:rPr>
          <w:color w:val="auto"/>
        </w:rPr>
        <w:br/>
      </w:r>
      <w:proofErr w:type="spellStart"/>
      <w:r w:rsidRPr="00987DB4">
        <w:rPr>
          <w:color w:val="auto"/>
          <w:sz w:val="19"/>
          <w:szCs w:val="19"/>
        </w:rPr>
        <w:t>S</w:t>
      </w:r>
      <w:proofErr w:type="spellEnd"/>
      <w:r w:rsidRPr="00987DB4">
        <w:rPr>
          <w:color w:val="auto"/>
          <w:sz w:val="19"/>
          <w:szCs w:val="19"/>
        </w:rPr>
        <w:br/>
      </w:r>
      <w:r w:rsidRPr="00987DB4">
        <w:rPr>
          <w:color w:val="auto"/>
        </w:rPr>
        <w:t>M</w:t>
      </w:r>
      <w:r w:rsidRPr="00987DB4">
        <w:rPr>
          <w:color w:val="auto"/>
        </w:rPr>
        <w:br/>
        <w:t>T</w:t>
      </w:r>
      <w:r w:rsidRPr="00987DB4">
        <w:rPr>
          <w:color w:val="auto"/>
        </w:rPr>
        <w:br/>
        <w:t>W</w:t>
      </w:r>
      <w:r w:rsidRPr="00987DB4">
        <w:rPr>
          <w:color w:val="auto"/>
        </w:rPr>
        <w:br/>
        <w:t>T</w:t>
      </w:r>
      <w:r w:rsidRPr="00987DB4">
        <w:rPr>
          <w:color w:val="auto"/>
        </w:rPr>
        <w:br/>
        <w:t>F</w:t>
      </w:r>
      <w:r w:rsidRPr="00987DB4">
        <w:rPr>
          <w:color w:val="auto"/>
        </w:rPr>
        <w:br/>
        <w:t>S</w:t>
      </w:r>
      <w:r w:rsidRPr="00987DB4">
        <w:rPr>
          <w:color w:val="auto"/>
        </w:rPr>
        <w:br/>
      </w:r>
      <w:proofErr w:type="spellStart"/>
      <w:r w:rsidRPr="00987DB4">
        <w:rPr>
          <w:color w:val="auto"/>
          <w:sz w:val="19"/>
          <w:szCs w:val="19"/>
        </w:rPr>
        <w:t>s</w:t>
      </w:r>
      <w:proofErr w:type="spellEnd"/>
      <w:r w:rsidRPr="00987DB4">
        <w:rPr>
          <w:color w:val="auto"/>
          <w:sz w:val="19"/>
          <w:szCs w:val="19"/>
        </w:rPr>
        <w:br/>
        <w:t>M</w:t>
      </w:r>
      <w:r w:rsidRPr="00987DB4">
        <w:rPr>
          <w:color w:val="auto"/>
          <w:sz w:val="19"/>
          <w:szCs w:val="19"/>
        </w:rPr>
        <w:br/>
      </w:r>
      <w:r w:rsidRPr="00987DB4">
        <w:rPr>
          <w:color w:val="auto"/>
        </w:rPr>
        <w:t>T</w:t>
      </w:r>
      <w:r w:rsidRPr="00987DB4">
        <w:rPr>
          <w:color w:val="auto"/>
        </w:rPr>
        <w:br/>
        <w:t>W</w:t>
      </w:r>
      <w:r w:rsidRPr="00987DB4">
        <w:rPr>
          <w:color w:val="auto"/>
        </w:rPr>
        <w:br/>
        <w:t>T</w:t>
      </w:r>
      <w:r w:rsidRPr="00987DB4">
        <w:rPr>
          <w:color w:val="auto"/>
        </w:rPr>
        <w:br/>
        <w:t>F</w:t>
      </w:r>
      <w:r w:rsidRPr="00987DB4">
        <w:rPr>
          <w:color w:val="auto"/>
        </w:rPr>
        <w:br/>
        <w:t>S</w:t>
      </w:r>
    </w:p>
    <w:p w14:paraId="145A11AF" w14:textId="67A8A418" w:rsidR="00A65356" w:rsidRPr="00987DB4" w:rsidRDefault="00F512A0">
      <w:pPr>
        <w:pStyle w:val="BodyText"/>
        <w:framePr w:wrap="none" w:vAnchor="page" w:hAnchor="page" w:x="1450" w:y="3531"/>
        <w:tabs>
          <w:tab w:val="left" w:pos="3747"/>
        </w:tabs>
        <w:ind w:left="514" w:right="494"/>
        <w:jc w:val="both"/>
        <w:rPr>
          <w:color w:val="auto"/>
        </w:rPr>
      </w:pPr>
      <w:proofErr w:type="spellStart"/>
      <w:r w:rsidRPr="00987DB4">
        <w:rPr>
          <w:color w:val="auto"/>
        </w:rPr>
        <w:t>Ngolwe</w:t>
      </w:r>
      <w:proofErr w:type="spellEnd"/>
      <w:r w:rsidRPr="00987DB4">
        <w:rPr>
          <w:color w:val="auto"/>
        </w:rPr>
        <w:t xml:space="preserve"> 6 </w:t>
      </w:r>
      <w:proofErr w:type="spellStart"/>
      <w:r w:rsidRPr="00987DB4">
        <w:rPr>
          <w:color w:val="auto"/>
        </w:rPr>
        <w:t>Isiqingata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sokuqala</w:t>
      </w:r>
      <w:proofErr w:type="spellEnd"/>
      <w:r w:rsidRPr="00987DB4">
        <w:rPr>
          <w:color w:val="auto"/>
        </w:rPr>
        <w:t xml:space="preserve"> se </w:t>
      </w:r>
      <w:proofErr w:type="spellStart"/>
      <w:r w:rsidRPr="00987DB4">
        <w:rPr>
          <w:color w:val="auto"/>
        </w:rPr>
        <w:t>nyanga</w:t>
      </w:r>
      <w:proofErr w:type="spellEnd"/>
      <w:r w:rsidRPr="00987DB4">
        <w:rPr>
          <w:color w:val="auto"/>
        </w:rPr>
        <w:t>.</w:t>
      </w:r>
      <w:r w:rsidRPr="00987DB4">
        <w:rPr>
          <w:color w:val="auto"/>
        </w:rPr>
        <w:tab/>
        <w:t>5 32 p.m.</w:t>
      </w:r>
    </w:p>
    <w:p w14:paraId="5E651C72" w14:textId="4BAC2880" w:rsidR="00A65356" w:rsidRPr="00987DB4" w:rsidRDefault="00F512A0">
      <w:pPr>
        <w:pStyle w:val="BodyText"/>
        <w:framePr w:w="4932" w:h="774" w:hRule="exact" w:wrap="none" w:vAnchor="page" w:hAnchor="page" w:x="1450" w:y="3819"/>
        <w:spacing w:after="80"/>
        <w:ind w:left="475" w:right="2160" w:firstLine="540"/>
        <w:jc w:val="both"/>
        <w:rPr>
          <w:color w:val="auto"/>
        </w:rPr>
      </w:pPr>
      <w:r w:rsidRPr="00987DB4">
        <w:rPr>
          <w:color w:val="auto"/>
        </w:rPr>
        <w:t xml:space="preserve">14 Uku </w:t>
      </w:r>
      <w:proofErr w:type="spellStart"/>
      <w:r w:rsidRPr="00987DB4">
        <w:rPr>
          <w:color w:val="auto"/>
        </w:rPr>
        <w:t>hlangana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kwayo</w:t>
      </w:r>
      <w:proofErr w:type="spellEnd"/>
      <w:r w:rsidRPr="00987DB4">
        <w:rPr>
          <w:color w:val="auto"/>
        </w:rPr>
        <w:t>.</w:t>
      </w:r>
    </w:p>
    <w:p w14:paraId="68013241" w14:textId="269A930A" w:rsidR="00A65356" w:rsidRPr="00987DB4" w:rsidRDefault="00F512A0">
      <w:pPr>
        <w:pStyle w:val="BodyText"/>
        <w:framePr w:w="4932" w:h="774" w:hRule="exact" w:wrap="none" w:vAnchor="page" w:hAnchor="page" w:x="1450" w:y="3819"/>
        <w:spacing w:after="80"/>
        <w:ind w:left="475" w:right="2160" w:firstLine="540"/>
        <w:jc w:val="both"/>
        <w:rPr>
          <w:color w:val="auto"/>
        </w:rPr>
      </w:pPr>
      <w:r w:rsidRPr="00987DB4">
        <w:rPr>
          <w:color w:val="auto"/>
        </w:rPr>
        <w:t xml:space="preserve">21 </w:t>
      </w:r>
      <w:proofErr w:type="spellStart"/>
      <w:r w:rsidRPr="00987DB4">
        <w:rPr>
          <w:color w:val="auto"/>
        </w:rPr>
        <w:t>Isiqingata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soku</w:t>
      </w:r>
      <w:proofErr w:type="spellEnd"/>
      <w:r w:rsidRPr="00987DB4">
        <w:rPr>
          <w:color w:val="auto"/>
        </w:rPr>
        <w:t xml:space="preserve"> pela.</w:t>
      </w:r>
    </w:p>
    <w:p w14:paraId="10F1D696" w14:textId="77777777" w:rsidR="00A65356" w:rsidRPr="00987DB4" w:rsidRDefault="00F512A0">
      <w:pPr>
        <w:pStyle w:val="BodyText"/>
        <w:framePr w:w="4932" w:h="774" w:hRule="exact" w:wrap="none" w:vAnchor="page" w:hAnchor="page" w:x="1450" w:y="3819"/>
        <w:ind w:left="475" w:right="2160" w:firstLine="540"/>
        <w:jc w:val="both"/>
        <w:rPr>
          <w:color w:val="auto"/>
        </w:rPr>
      </w:pPr>
      <w:r w:rsidRPr="00987DB4">
        <w:rPr>
          <w:color w:val="auto"/>
        </w:rPr>
        <w:t xml:space="preserve">28 </w:t>
      </w:r>
      <w:proofErr w:type="spellStart"/>
      <w:r w:rsidRPr="00987DB4">
        <w:rPr>
          <w:color w:val="auto"/>
        </w:rPr>
        <w:t>Ukutwasa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kwenye</w:t>
      </w:r>
      <w:proofErr w:type="spellEnd"/>
    </w:p>
    <w:p w14:paraId="28C1EC58" w14:textId="77777777" w:rsidR="00A65356" w:rsidRPr="00987DB4" w:rsidRDefault="00F512A0">
      <w:pPr>
        <w:pStyle w:val="BodyText"/>
        <w:framePr w:w="781" w:h="770" w:hRule="exact" w:wrap="none" w:vAnchor="page" w:hAnchor="page" w:x="5104" w:y="3808"/>
        <w:numPr>
          <w:ilvl w:val="0"/>
          <w:numId w:val="1"/>
        </w:numPr>
        <w:tabs>
          <w:tab w:val="left" w:pos="126"/>
        </w:tabs>
        <w:spacing w:after="80"/>
        <w:rPr>
          <w:color w:val="auto"/>
        </w:rPr>
      </w:pPr>
      <w:bookmarkStart w:id="0" w:name="bookmark0"/>
      <w:bookmarkEnd w:id="0"/>
      <w:r w:rsidRPr="00987DB4">
        <w:rPr>
          <w:color w:val="auto"/>
        </w:rPr>
        <w:t>28 p.m.</w:t>
      </w:r>
    </w:p>
    <w:p w14:paraId="3294BA1F" w14:textId="77777777" w:rsidR="00A65356" w:rsidRPr="00987DB4" w:rsidRDefault="00F512A0">
      <w:pPr>
        <w:pStyle w:val="BodyText"/>
        <w:framePr w:w="781" w:h="770" w:hRule="exact" w:wrap="none" w:vAnchor="page" w:hAnchor="page" w:x="5104" w:y="3808"/>
        <w:numPr>
          <w:ilvl w:val="0"/>
          <w:numId w:val="1"/>
        </w:numPr>
        <w:tabs>
          <w:tab w:val="left" w:pos="187"/>
        </w:tabs>
        <w:spacing w:after="80"/>
        <w:rPr>
          <w:color w:val="auto"/>
        </w:rPr>
      </w:pPr>
      <w:bookmarkStart w:id="1" w:name="bookmark1"/>
      <w:bookmarkEnd w:id="1"/>
      <w:r w:rsidRPr="00987DB4">
        <w:rPr>
          <w:color w:val="auto"/>
        </w:rPr>
        <w:t>16 a.m.</w:t>
      </w:r>
    </w:p>
    <w:p w14:paraId="0EB4FC0D" w14:textId="77777777" w:rsidR="00A65356" w:rsidRPr="00987DB4" w:rsidRDefault="00F512A0">
      <w:pPr>
        <w:pStyle w:val="BodyText"/>
        <w:framePr w:w="781" w:h="770" w:hRule="exact" w:wrap="none" w:vAnchor="page" w:hAnchor="page" w:x="5104" w:y="3808"/>
        <w:rPr>
          <w:color w:val="auto"/>
        </w:rPr>
      </w:pPr>
      <w:r w:rsidRPr="00987DB4">
        <w:rPr>
          <w:color w:val="auto"/>
        </w:rPr>
        <w:t>12 2 a.m.</w:t>
      </w:r>
    </w:p>
    <w:p w14:paraId="50362875" w14:textId="77777777" w:rsidR="00A65356" w:rsidRPr="00987DB4" w:rsidRDefault="00F512A0">
      <w:pPr>
        <w:pStyle w:val="BodyText"/>
        <w:framePr w:w="4932" w:h="1019" w:hRule="exact" w:wrap="none" w:vAnchor="page" w:hAnchor="page" w:x="1450" w:y="5482"/>
        <w:ind w:left="496" w:right="26"/>
        <w:jc w:val="both"/>
        <w:rPr>
          <w:color w:val="auto"/>
        </w:rPr>
      </w:pPr>
      <w:proofErr w:type="spellStart"/>
      <w:r w:rsidRPr="00987DB4">
        <w:rPr>
          <w:color w:val="auto"/>
        </w:rPr>
        <w:t>Mhla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kwaliwa</w:t>
      </w:r>
      <w:proofErr w:type="spellEnd"/>
      <w:r w:rsidRPr="00987DB4">
        <w:rPr>
          <w:color w:val="auto"/>
        </w:rPr>
        <w:t xml:space="preserve"> e </w:t>
      </w:r>
      <w:proofErr w:type="spellStart"/>
      <w:r w:rsidRPr="00987DB4">
        <w:rPr>
          <w:color w:val="auto"/>
        </w:rPr>
        <w:t>Gungundlovu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</w:t>
      </w:r>
      <w:proofErr w:type="spellEnd"/>
      <w:r w:rsidRPr="00987DB4">
        <w:rPr>
          <w:color w:val="auto"/>
        </w:rPr>
        <w:t xml:space="preserve"> Zulu, 1879.</w:t>
      </w:r>
    </w:p>
    <w:p w14:paraId="48BAF103" w14:textId="77777777" w:rsidR="00A65356" w:rsidRPr="00987DB4" w:rsidRDefault="00F512A0">
      <w:pPr>
        <w:pStyle w:val="BodyText"/>
        <w:framePr w:w="4932" w:h="1019" w:hRule="exact" w:wrap="none" w:vAnchor="page" w:hAnchor="page" w:x="1450" w:y="5482"/>
        <w:spacing w:line="206" w:lineRule="auto"/>
        <w:ind w:left="496" w:right="26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kwemka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Ruluneli</w:t>
      </w:r>
      <w:proofErr w:type="spellEnd"/>
      <w:r w:rsidRPr="00987DB4">
        <w:rPr>
          <w:color w:val="auto"/>
        </w:rPr>
        <w:t xml:space="preserve"> u Sir H. Barkly, 1877.</w:t>
      </w:r>
    </w:p>
    <w:p w14:paraId="46BCD821" w14:textId="77777777" w:rsidR="00A65356" w:rsidRPr="00987DB4" w:rsidRDefault="00F512A0">
      <w:pPr>
        <w:pStyle w:val="BodyText"/>
        <w:framePr w:w="4932" w:h="1019" w:hRule="exact" w:wrap="none" w:vAnchor="page" w:hAnchor="page" w:x="1450" w:y="5482"/>
        <w:spacing w:line="211" w:lineRule="auto"/>
        <w:ind w:left="496" w:right="26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kwasindi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umkosi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owawu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tintelwe</w:t>
      </w:r>
      <w:proofErr w:type="spellEnd"/>
      <w:r w:rsidRPr="00987DB4">
        <w:rPr>
          <w:color w:val="auto"/>
        </w:rPr>
        <w:t xml:space="preserve"> e </w:t>
      </w:r>
      <w:proofErr w:type="spellStart"/>
      <w:r w:rsidRPr="00987DB4">
        <w:rPr>
          <w:color w:val="auto"/>
        </w:rPr>
        <w:t>Kowe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</w:t>
      </w:r>
      <w:proofErr w:type="spellEnd"/>
      <w:r w:rsidRPr="00987DB4">
        <w:rPr>
          <w:color w:val="auto"/>
        </w:rPr>
        <w:t xml:space="preserve"> Zulu, 1879.</w:t>
      </w:r>
    </w:p>
    <w:p w14:paraId="55BC543C" w14:textId="77777777" w:rsidR="00A65356" w:rsidRPr="00987DB4" w:rsidRDefault="00F512A0">
      <w:pPr>
        <w:pStyle w:val="BodyText"/>
        <w:framePr w:w="4932" w:h="1019" w:hRule="exact" w:wrap="none" w:vAnchor="page" w:hAnchor="page" w:x="1450" w:y="5482"/>
        <w:spacing w:line="216" w:lineRule="auto"/>
        <w:ind w:left="496" w:right="26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kwafika</w:t>
      </w:r>
      <w:proofErr w:type="spellEnd"/>
      <w:proofErr w:type="gramEnd"/>
      <w:r w:rsidRPr="00987DB4">
        <w:rPr>
          <w:color w:val="auto"/>
        </w:rPr>
        <w:t xml:space="preserve"> e Debe </w:t>
      </w:r>
      <w:proofErr w:type="spellStart"/>
      <w:r w:rsidRPr="00987DB4">
        <w:rPr>
          <w:color w:val="auto"/>
        </w:rPr>
        <w:t>umkosi</w:t>
      </w:r>
      <w:proofErr w:type="spellEnd"/>
      <w:r w:rsidRPr="00987DB4">
        <w:rPr>
          <w:color w:val="auto"/>
        </w:rPr>
        <w:t xml:space="preserve"> wase Diamond Fields, 1878.</w:t>
      </w:r>
    </w:p>
    <w:p w14:paraId="34F8715E" w14:textId="77777777" w:rsidR="00A65356" w:rsidRPr="00987DB4" w:rsidRDefault="00F512A0">
      <w:pPr>
        <w:pStyle w:val="BodyText"/>
        <w:framePr w:w="4932" w:h="1019" w:hRule="exact" w:wrap="none" w:vAnchor="page" w:hAnchor="page" w:x="1450" w:y="5482"/>
        <w:spacing w:line="206" w:lineRule="auto"/>
        <w:ind w:left="496" w:right="26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gramStart"/>
      <w:r w:rsidRPr="00987DB4">
        <w:rPr>
          <w:color w:val="auto"/>
        </w:rPr>
        <w:t>ama</w:t>
      </w:r>
      <w:proofErr w:type="gramEnd"/>
      <w:r w:rsidRPr="00987DB4">
        <w:rPr>
          <w:color w:val="auto"/>
        </w:rPr>
        <w:t xml:space="preserve"> Bulu </w:t>
      </w:r>
      <w:proofErr w:type="spellStart"/>
      <w:r w:rsidRPr="00987DB4">
        <w:rPr>
          <w:color w:val="auto"/>
        </w:rPr>
        <w:t>ahlanganisana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ngase</w:t>
      </w:r>
      <w:proofErr w:type="spellEnd"/>
      <w:r w:rsidRPr="00987DB4">
        <w:rPr>
          <w:color w:val="auto"/>
        </w:rPr>
        <w:t xml:space="preserve"> Pretoria, 1879.</w:t>
      </w:r>
    </w:p>
    <w:p w14:paraId="3A21E862" w14:textId="77777777" w:rsidR="00A65356" w:rsidRPr="00987DB4" w:rsidRDefault="00F512A0">
      <w:pPr>
        <w:pStyle w:val="BodyText"/>
        <w:framePr w:w="4932" w:h="1019" w:hRule="exact" w:wrap="none" w:vAnchor="page" w:hAnchor="page" w:x="1450" w:y="5482"/>
        <w:spacing w:line="211" w:lineRule="auto"/>
        <w:ind w:left="496" w:right="26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wazinikela</w:t>
      </w:r>
      <w:proofErr w:type="spellEnd"/>
      <w:proofErr w:type="gramEnd"/>
      <w:r w:rsidRPr="00987DB4">
        <w:rPr>
          <w:color w:val="auto"/>
        </w:rPr>
        <w:t xml:space="preserve"> u </w:t>
      </w:r>
      <w:proofErr w:type="spellStart"/>
      <w:r w:rsidRPr="00987DB4">
        <w:rPr>
          <w:color w:val="auto"/>
        </w:rPr>
        <w:t>Gungubele</w:t>
      </w:r>
      <w:proofErr w:type="spellEnd"/>
      <w:r w:rsidRPr="00987DB4">
        <w:rPr>
          <w:color w:val="auto"/>
        </w:rPr>
        <w:t>, 1878.</w:t>
      </w:r>
    </w:p>
    <w:p w14:paraId="41DCCB26" w14:textId="77777777" w:rsidR="00A65356" w:rsidRPr="00987DB4" w:rsidRDefault="00F512A0">
      <w:pPr>
        <w:pStyle w:val="BodyText"/>
        <w:framePr w:w="4932" w:h="1498" w:hRule="exact" w:wrap="none" w:vAnchor="page" w:hAnchor="page" w:x="1450" w:y="6936"/>
        <w:ind w:left="558" w:right="11" w:firstLine="320"/>
        <w:jc w:val="both"/>
        <w:rPr>
          <w:color w:val="auto"/>
        </w:rPr>
      </w:pPr>
      <w:proofErr w:type="spellStart"/>
      <w:r w:rsidRPr="00987DB4">
        <w:rPr>
          <w:color w:val="auto"/>
        </w:rPr>
        <w:t>afika</w:t>
      </w:r>
      <w:proofErr w:type="spellEnd"/>
      <w:r w:rsidRPr="00987DB4">
        <w:rPr>
          <w:color w:val="auto"/>
        </w:rPr>
        <w:t xml:space="preserve"> ama Settler e </w:t>
      </w:r>
      <w:proofErr w:type="spellStart"/>
      <w:r w:rsidRPr="00987DB4">
        <w:rPr>
          <w:color w:val="auto"/>
        </w:rPr>
        <w:t>Bayi</w:t>
      </w:r>
      <w:proofErr w:type="spellEnd"/>
      <w:r w:rsidRPr="00987DB4">
        <w:rPr>
          <w:color w:val="auto"/>
        </w:rPr>
        <w:t>, 1820.</w:t>
      </w:r>
    </w:p>
    <w:p w14:paraId="4E6A3896" w14:textId="27900040" w:rsidR="00A65356" w:rsidRPr="00987DB4" w:rsidRDefault="00F512A0">
      <w:pPr>
        <w:pStyle w:val="BodyText"/>
        <w:framePr w:w="4932" w:h="1498" w:hRule="exact" w:wrap="none" w:vAnchor="page" w:hAnchor="page" w:x="1450" w:y="6936"/>
        <w:spacing w:line="211" w:lineRule="auto"/>
        <w:ind w:left="558" w:right="11" w:firstLine="320"/>
        <w:jc w:val="both"/>
        <w:rPr>
          <w:color w:val="auto"/>
        </w:rPr>
      </w:pP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Transvaal </w:t>
      </w:r>
      <w:proofErr w:type="spellStart"/>
      <w:r w:rsidRPr="00987DB4">
        <w:rPr>
          <w:color w:val="auto"/>
        </w:rPr>
        <w:t>yabalelwa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laulweni</w:t>
      </w:r>
      <w:proofErr w:type="spellEnd"/>
      <w:r w:rsidRPr="00987DB4">
        <w:rPr>
          <w:color w:val="auto"/>
        </w:rPr>
        <w:t xml:space="preserve"> </w:t>
      </w:r>
      <w:proofErr w:type="spellStart"/>
      <w:r w:rsidR="00987DB4">
        <w:rPr>
          <w:color w:val="auto"/>
        </w:rPr>
        <w:t>l</w:t>
      </w:r>
      <w:r w:rsidRPr="00987DB4">
        <w:rPr>
          <w:color w:val="auto"/>
        </w:rPr>
        <w:t>wama</w:t>
      </w:r>
      <w:proofErr w:type="spellEnd"/>
      <w:r w:rsidRPr="00987DB4">
        <w:rPr>
          <w:color w:val="auto"/>
        </w:rPr>
        <w:t xml:space="preserve"> Ngesi, 1877.</w:t>
      </w:r>
    </w:p>
    <w:p w14:paraId="5C09ACC8" w14:textId="77777777" w:rsidR="00A65356" w:rsidRPr="00987DB4" w:rsidRDefault="00F512A0">
      <w:pPr>
        <w:pStyle w:val="BodyText"/>
        <w:framePr w:w="4932" w:h="1498" w:hRule="exact" w:wrap="none" w:vAnchor="page" w:hAnchor="page" w:x="1450" w:y="6936"/>
        <w:spacing w:line="211" w:lineRule="auto"/>
        <w:ind w:left="558" w:right="11" w:firstLine="320"/>
        <w:jc w:val="both"/>
        <w:rPr>
          <w:color w:val="auto"/>
        </w:rPr>
      </w:pPr>
      <w:r w:rsidRPr="00987DB4">
        <w:rPr>
          <w:color w:val="auto"/>
        </w:rPr>
        <w:t xml:space="preserve">u Stanley </w:t>
      </w:r>
      <w:proofErr w:type="spellStart"/>
      <w:r w:rsidRPr="00987DB4">
        <w:rPr>
          <w:color w:val="auto"/>
        </w:rPr>
        <w:t>wafika</w:t>
      </w:r>
      <w:proofErr w:type="spellEnd"/>
      <w:r w:rsidRPr="00987DB4">
        <w:rPr>
          <w:color w:val="auto"/>
        </w:rPr>
        <w:t xml:space="preserve"> e Zanzibar, 1879.</w:t>
      </w:r>
    </w:p>
    <w:p w14:paraId="7A3649C6" w14:textId="21957003" w:rsidR="00A65356" w:rsidRPr="00987DB4" w:rsidRDefault="00F512A0">
      <w:pPr>
        <w:pStyle w:val="BodyText"/>
        <w:framePr w:w="4932" w:h="1498" w:hRule="exact" w:wrap="none" w:vAnchor="page" w:hAnchor="page" w:x="1450" w:y="6936"/>
        <w:spacing w:line="211" w:lineRule="auto"/>
        <w:ind w:left="558" w:right="11" w:firstLine="320"/>
        <w:jc w:val="both"/>
        <w:rPr>
          <w:color w:val="auto"/>
        </w:rPr>
      </w:pPr>
      <w:r w:rsidRPr="00987DB4">
        <w:rPr>
          <w:color w:val="auto"/>
        </w:rPr>
        <w:t>u Captain Blyt</w:t>
      </w:r>
      <w:r w:rsidR="00987DB4">
        <w:rPr>
          <w:color w:val="auto"/>
        </w:rPr>
        <w:t>h</w:t>
      </w:r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wafunza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kuma</w:t>
      </w:r>
      <w:proofErr w:type="spellEnd"/>
      <w:r w:rsidRPr="00987DB4">
        <w:rPr>
          <w:color w:val="auto"/>
        </w:rPr>
        <w:t xml:space="preserve"> Griqua, 1878.</w:t>
      </w:r>
    </w:p>
    <w:p w14:paraId="0FB917F6" w14:textId="77777777" w:rsidR="00A65356" w:rsidRPr="00987DB4" w:rsidRDefault="00F512A0">
      <w:pPr>
        <w:pStyle w:val="BodyText"/>
        <w:framePr w:w="4932" w:h="1498" w:hRule="exact" w:wrap="none" w:vAnchor="page" w:hAnchor="page" w:x="1450" w:y="6936"/>
        <w:spacing w:line="206" w:lineRule="auto"/>
        <w:ind w:left="558" w:right="11" w:firstLine="320"/>
        <w:jc w:val="both"/>
        <w:rPr>
          <w:color w:val="auto"/>
        </w:rPr>
      </w:pPr>
      <w:proofErr w:type="spellStart"/>
      <w:r w:rsidRPr="00987DB4">
        <w:rPr>
          <w:color w:val="auto"/>
        </w:rPr>
        <w:t>yaqalwa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ukuvulwa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ofisi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Cingo</w:t>
      </w:r>
      <w:proofErr w:type="spellEnd"/>
      <w:r w:rsidRPr="00987DB4">
        <w:rPr>
          <w:color w:val="auto"/>
        </w:rPr>
        <w:t xml:space="preserve"> e Kapa, 1860.</w:t>
      </w:r>
    </w:p>
    <w:p w14:paraId="4AD8E28D" w14:textId="77777777" w:rsidR="00A65356" w:rsidRPr="00987DB4" w:rsidRDefault="00F512A0">
      <w:pPr>
        <w:pStyle w:val="BodyText"/>
        <w:framePr w:w="4932" w:h="1498" w:hRule="exact" w:wrap="none" w:vAnchor="page" w:hAnchor="page" w:x="1450" w:y="6936"/>
        <w:spacing w:line="216" w:lineRule="auto"/>
        <w:ind w:left="558" w:right="11" w:firstLine="320"/>
        <w:jc w:val="both"/>
        <w:rPr>
          <w:color w:val="auto"/>
        </w:rPr>
      </w:pPr>
      <w:proofErr w:type="spellStart"/>
      <w:r w:rsidRPr="00987DB4">
        <w:rPr>
          <w:color w:val="auto"/>
        </w:rPr>
        <w:t>ngenxwaleko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enkulu</w:t>
      </w:r>
      <w:proofErr w:type="spellEnd"/>
      <w:r w:rsidRPr="00987DB4">
        <w:rPr>
          <w:color w:val="auto"/>
        </w:rPr>
        <w:t xml:space="preserve"> e </w:t>
      </w:r>
      <w:proofErr w:type="spellStart"/>
      <w:r w:rsidRPr="00987DB4">
        <w:rPr>
          <w:color w:val="auto"/>
        </w:rPr>
        <w:t>Mkubiso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ngemfazwe</w:t>
      </w:r>
      <w:proofErr w:type="spellEnd"/>
      <w:r w:rsidRPr="00987DB4">
        <w:rPr>
          <w:color w:val="auto"/>
        </w:rPr>
        <w:t xml:space="preserve"> ye </w:t>
      </w:r>
      <w:proofErr w:type="spellStart"/>
      <w:r w:rsidRPr="00987DB4">
        <w:rPr>
          <w:color w:val="auto"/>
        </w:rPr>
        <w:t>Zembe</w:t>
      </w:r>
      <w:proofErr w:type="spellEnd"/>
      <w:r w:rsidRPr="00987DB4">
        <w:rPr>
          <w:color w:val="auto"/>
        </w:rPr>
        <w:t>, 1846.</w:t>
      </w:r>
    </w:p>
    <w:p w14:paraId="7D781F2C" w14:textId="77777777" w:rsidR="00A65356" w:rsidRPr="00987DB4" w:rsidRDefault="00F512A0">
      <w:pPr>
        <w:pStyle w:val="BodyText"/>
        <w:framePr w:w="4932" w:h="1498" w:hRule="exact" w:wrap="none" w:vAnchor="page" w:hAnchor="page" w:x="1450" w:y="6936"/>
        <w:spacing w:line="206" w:lineRule="auto"/>
        <w:ind w:left="558" w:right="11" w:firstLine="320"/>
        <w:jc w:val="both"/>
        <w:rPr>
          <w:color w:val="auto"/>
        </w:rPr>
      </w:pPr>
      <w:proofErr w:type="spellStart"/>
      <w:r w:rsidRPr="00987DB4">
        <w:rPr>
          <w:color w:val="auto"/>
        </w:rPr>
        <w:t>yemka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Ruluneli</w:t>
      </w:r>
      <w:proofErr w:type="spellEnd"/>
      <w:r w:rsidRPr="00987DB4">
        <w:rPr>
          <w:color w:val="auto"/>
        </w:rPr>
        <w:t xml:space="preserve"> u Sir H. Smith, 1852.</w:t>
      </w:r>
    </w:p>
    <w:p w14:paraId="0450E708" w14:textId="264FD64E" w:rsidR="00A65356" w:rsidRPr="00987DB4" w:rsidRDefault="00987DB4">
      <w:pPr>
        <w:pStyle w:val="BodyText"/>
        <w:framePr w:w="4932" w:h="1498" w:hRule="exact" w:wrap="none" w:vAnchor="page" w:hAnchor="page" w:x="1450" w:y="6936"/>
        <w:spacing w:line="211" w:lineRule="auto"/>
        <w:ind w:left="558" w:right="11" w:firstLine="320"/>
        <w:jc w:val="both"/>
        <w:rPr>
          <w:color w:val="auto"/>
        </w:rPr>
      </w:pPr>
      <w:proofErr w:type="spellStart"/>
      <w:r>
        <w:rPr>
          <w:color w:val="auto"/>
        </w:rPr>
        <w:t>l</w:t>
      </w:r>
      <w:r w:rsidR="00F512A0" w:rsidRPr="00987DB4">
        <w:rPr>
          <w:color w:val="auto"/>
        </w:rPr>
        <w:t>wangena</w:t>
      </w:r>
      <w:proofErr w:type="spellEnd"/>
      <w:r w:rsidR="00F512A0" w:rsidRPr="00987DB4">
        <w:rPr>
          <w:color w:val="auto"/>
        </w:rPr>
        <w:t xml:space="preserve"> u </w:t>
      </w:r>
      <w:proofErr w:type="spellStart"/>
      <w:r w:rsidR="00F512A0" w:rsidRPr="00987DB4">
        <w:rPr>
          <w:color w:val="auto"/>
        </w:rPr>
        <w:t>Cingo</w:t>
      </w:r>
      <w:proofErr w:type="spellEnd"/>
      <w:r w:rsidR="00F512A0" w:rsidRPr="00987DB4">
        <w:rPr>
          <w:color w:val="auto"/>
        </w:rPr>
        <w:t xml:space="preserve"> e Natal, 1878.</w:t>
      </w:r>
    </w:p>
    <w:p w14:paraId="2EBBBDC1" w14:textId="77777777" w:rsidR="00A65356" w:rsidRPr="00987DB4" w:rsidRDefault="00F512A0">
      <w:pPr>
        <w:pStyle w:val="BodyText"/>
        <w:framePr w:w="4932" w:h="1498" w:hRule="exact" w:wrap="none" w:vAnchor="page" w:hAnchor="page" w:x="1450" w:y="6936"/>
        <w:spacing w:line="211" w:lineRule="auto"/>
        <w:ind w:left="558" w:right="11" w:firstLine="320"/>
        <w:jc w:val="both"/>
        <w:rPr>
          <w:color w:val="auto"/>
        </w:rPr>
      </w:pPr>
      <w:proofErr w:type="spellStart"/>
      <w:r w:rsidRPr="00987DB4">
        <w:rPr>
          <w:color w:val="auto"/>
        </w:rPr>
        <w:t>wazinikela</w:t>
      </w:r>
      <w:proofErr w:type="spellEnd"/>
      <w:r w:rsidRPr="00987DB4">
        <w:rPr>
          <w:color w:val="auto"/>
        </w:rPr>
        <w:t xml:space="preserve"> u </w:t>
      </w:r>
      <w:proofErr w:type="spellStart"/>
      <w:r w:rsidRPr="00987DB4">
        <w:rPr>
          <w:color w:val="auto"/>
        </w:rPr>
        <w:t>Mfanta</w:t>
      </w:r>
      <w:proofErr w:type="spellEnd"/>
      <w:r w:rsidRPr="00987DB4">
        <w:rPr>
          <w:color w:val="auto"/>
        </w:rPr>
        <w:t>, 1871.</w:t>
      </w:r>
    </w:p>
    <w:p w14:paraId="736B5027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yafika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Ruluneli</w:t>
      </w:r>
      <w:proofErr w:type="spellEnd"/>
      <w:r w:rsidRPr="00987DB4">
        <w:rPr>
          <w:color w:val="auto"/>
        </w:rPr>
        <w:t xml:space="preserve"> u Sir H. Smith e Rini, 1839.</w:t>
      </w:r>
    </w:p>
    <w:p w14:paraId="76EEED76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11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yaqala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ukuhlangana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Parlamente</w:t>
      </w:r>
      <w:proofErr w:type="spellEnd"/>
      <w:r w:rsidRPr="00987DB4">
        <w:rPr>
          <w:color w:val="auto"/>
        </w:rPr>
        <w:t xml:space="preserve"> e Kape, 1862.</w:t>
      </w:r>
    </w:p>
    <w:p w14:paraId="4718CD77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11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kwatetwa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ityala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lika</w:t>
      </w:r>
      <w:proofErr w:type="spellEnd"/>
      <w:r w:rsidRPr="00987DB4">
        <w:rPr>
          <w:color w:val="auto"/>
        </w:rPr>
        <w:t xml:space="preserve"> Nehemiah </w:t>
      </w:r>
      <w:proofErr w:type="spellStart"/>
      <w:r w:rsidRPr="00987DB4">
        <w:rPr>
          <w:color w:val="auto"/>
        </w:rPr>
        <w:t>Mshweshwe</w:t>
      </w:r>
      <w:proofErr w:type="spellEnd"/>
      <w:r w:rsidRPr="00987DB4">
        <w:rPr>
          <w:color w:val="auto"/>
        </w:rPr>
        <w:t>, 1877.</w:t>
      </w:r>
    </w:p>
    <w:p w14:paraId="1D8F22FA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11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yavulwa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Parlamente</w:t>
      </w:r>
      <w:proofErr w:type="spellEnd"/>
      <w:r w:rsidRPr="00987DB4">
        <w:rPr>
          <w:color w:val="auto"/>
        </w:rPr>
        <w:t xml:space="preserve"> e Kapa, 1861.</w:t>
      </w:r>
    </w:p>
    <w:p w14:paraId="173D9502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11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kwatatyatwa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iziqiti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ezise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Gqili</w:t>
      </w:r>
      <w:proofErr w:type="spellEnd"/>
      <w:r w:rsidRPr="00987DB4">
        <w:rPr>
          <w:color w:val="auto"/>
        </w:rPr>
        <w:t>, 1871.</w:t>
      </w:r>
    </w:p>
    <w:p w14:paraId="308A2C71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11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kwahlangana</w:t>
      </w:r>
      <w:proofErr w:type="spellEnd"/>
      <w:proofErr w:type="gram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Parlamente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yesi</w:t>
      </w:r>
      <w:proofErr w:type="spellEnd"/>
      <w:r w:rsidRPr="00987DB4">
        <w:rPr>
          <w:color w:val="auto"/>
        </w:rPr>
        <w:t xml:space="preserve"> 3, 1864.</w:t>
      </w:r>
    </w:p>
    <w:p w14:paraId="3FD7C62A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11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kwaliwa</w:t>
      </w:r>
      <w:proofErr w:type="spellEnd"/>
      <w:proofErr w:type="gramEnd"/>
      <w:r w:rsidRPr="00987DB4">
        <w:rPr>
          <w:color w:val="auto"/>
        </w:rPr>
        <w:t xml:space="preserve"> e Salem </w:t>
      </w:r>
      <w:proofErr w:type="spellStart"/>
      <w:r w:rsidRPr="00987DB4">
        <w:rPr>
          <w:color w:val="auto"/>
        </w:rPr>
        <w:t>ngemfazwe</w:t>
      </w:r>
      <w:proofErr w:type="spellEnd"/>
      <w:r w:rsidRPr="00987DB4">
        <w:rPr>
          <w:color w:val="auto"/>
        </w:rPr>
        <w:t xml:space="preserve"> ye </w:t>
      </w:r>
      <w:proofErr w:type="spellStart"/>
      <w:r w:rsidRPr="00987DB4">
        <w:rPr>
          <w:color w:val="auto"/>
        </w:rPr>
        <w:t>Zembe</w:t>
      </w:r>
      <w:proofErr w:type="spellEnd"/>
      <w:r w:rsidRPr="00987DB4">
        <w:rPr>
          <w:color w:val="auto"/>
        </w:rPr>
        <w:t>, 1846.</w:t>
      </w:r>
    </w:p>
    <w:p w14:paraId="53DA0E4D" w14:textId="77777777" w:rsidR="00A65356" w:rsidRPr="00987DB4" w:rsidRDefault="00F512A0">
      <w:pPr>
        <w:pStyle w:val="BodyText"/>
        <w:framePr w:w="4932" w:h="1339" w:hRule="exact" w:wrap="none" w:vAnchor="page" w:hAnchor="page" w:x="1450" w:y="8873"/>
        <w:spacing w:line="206" w:lineRule="auto"/>
        <w:ind w:left="576" w:right="562"/>
        <w:jc w:val="both"/>
        <w:rPr>
          <w:color w:val="auto"/>
        </w:rPr>
      </w:pPr>
      <w:r w:rsidRPr="00987DB4">
        <w:rPr>
          <w:color w:val="auto"/>
        </w:rPr>
        <w:t xml:space="preserve">„ </w:t>
      </w:r>
      <w:proofErr w:type="spellStart"/>
      <w:proofErr w:type="gramStart"/>
      <w:r w:rsidRPr="00987DB4">
        <w:rPr>
          <w:color w:val="auto"/>
        </w:rPr>
        <w:t>kwabulawa</w:t>
      </w:r>
      <w:proofErr w:type="spellEnd"/>
      <w:proofErr w:type="gramEnd"/>
      <w:r w:rsidRPr="00987DB4">
        <w:rPr>
          <w:color w:val="auto"/>
        </w:rPr>
        <w:t xml:space="preserve"> u Lieut. </w:t>
      </w:r>
      <w:proofErr w:type="spellStart"/>
      <w:r w:rsidRPr="00987DB4">
        <w:rPr>
          <w:color w:val="auto"/>
        </w:rPr>
        <w:t>Saltmarshe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Hoho</w:t>
      </w:r>
      <w:proofErr w:type="spellEnd"/>
      <w:r w:rsidRPr="00987DB4">
        <w:rPr>
          <w:color w:val="auto"/>
        </w:rPr>
        <w:t>, 1878.</w:t>
      </w:r>
    </w:p>
    <w:p w14:paraId="6F638007" w14:textId="77777777" w:rsidR="00A65356" w:rsidRPr="00987DB4" w:rsidRDefault="00F512A0">
      <w:pPr>
        <w:pStyle w:val="Bodytext30"/>
        <w:framePr w:w="4932" w:h="396" w:hRule="exact" w:wrap="none" w:vAnchor="page" w:hAnchor="page" w:x="1450" w:y="10853"/>
        <w:pBdr>
          <w:top w:val="single" w:sz="4" w:space="0" w:color="auto"/>
        </w:pBdr>
        <w:spacing w:after="80" w:line="240" w:lineRule="auto"/>
        <w:ind w:firstLine="540"/>
        <w:jc w:val="left"/>
        <w:rPr>
          <w:color w:val="auto"/>
        </w:rPr>
      </w:pPr>
      <w:r w:rsidRPr="00987DB4">
        <w:rPr>
          <w:color w:val="auto"/>
        </w:rPr>
        <w:t>LOVEDALE MISSIONARY INSTITUTION.</w:t>
      </w:r>
    </w:p>
    <w:p w14:paraId="57338780" w14:textId="77777777" w:rsidR="00A65356" w:rsidRPr="00987DB4" w:rsidRDefault="00F512A0">
      <w:pPr>
        <w:pStyle w:val="Bodytext20"/>
        <w:framePr w:h="423" w:wrap="around" w:vAnchor="page" w:hAnchor="page" w:x="1469" w:y="11214"/>
        <w:spacing w:line="353" w:lineRule="exact"/>
        <w:rPr>
          <w:color w:val="auto"/>
        </w:rPr>
      </w:pPr>
      <w:r w:rsidRPr="00987DB4">
        <w:rPr>
          <w:color w:val="auto"/>
          <w:position w:val="-11"/>
          <w:sz w:val="52"/>
          <w:szCs w:val="52"/>
        </w:rPr>
        <w:t>I</w:t>
      </w:r>
    </w:p>
    <w:p w14:paraId="6EE2162F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66" w:lineRule="auto"/>
        <w:ind w:left="205"/>
        <w:rPr>
          <w:color w:val="auto"/>
        </w:rPr>
      </w:pPr>
      <w:r w:rsidRPr="00987DB4">
        <w:rPr>
          <w:color w:val="auto"/>
        </w:rPr>
        <w:t xml:space="preserve">NDLU </w:t>
      </w:r>
      <w:proofErr w:type="spellStart"/>
      <w:r w:rsidRPr="00987DB4">
        <w:rPr>
          <w:smallCaps/>
          <w:color w:val="auto"/>
        </w:rPr>
        <w:t>yama</w:t>
      </w:r>
      <w:proofErr w:type="spellEnd"/>
      <w:r w:rsidRPr="00987DB4">
        <w:rPr>
          <w:smallCaps/>
          <w:color w:val="auto"/>
        </w:rPr>
        <w:t xml:space="preserve"> </w:t>
      </w:r>
      <w:proofErr w:type="spellStart"/>
      <w:r w:rsidRPr="00987DB4">
        <w:rPr>
          <w:smallCaps/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ivuliwe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Fundisi</w:t>
      </w:r>
      <w:proofErr w:type="spellEnd"/>
      <w:r w:rsidRPr="00987DB4">
        <w:rPr>
          <w:color w:val="auto"/>
        </w:rPr>
        <w:t xml:space="preserve"> base Lovedale</w:t>
      </w:r>
      <w:r w:rsidRPr="00987DB4">
        <w:rPr>
          <w:color w:val="auto"/>
        </w:rPr>
        <w:br/>
        <w:t xml:space="preserve">Institution, </w:t>
      </w:r>
      <w:proofErr w:type="spellStart"/>
      <w:r w:rsidRPr="00987DB4">
        <w:rPr>
          <w:color w:val="auto"/>
        </w:rPr>
        <w:t>ukunceda</w:t>
      </w:r>
      <w:proofErr w:type="spellEnd"/>
      <w:r w:rsidRPr="00987DB4">
        <w:rPr>
          <w:color w:val="auto"/>
        </w:rPr>
        <w:t xml:space="preserve"> aba </w:t>
      </w:r>
      <w:proofErr w:type="spellStart"/>
      <w:r w:rsidRPr="00987DB4">
        <w:rPr>
          <w:color w:val="auto"/>
        </w:rPr>
        <w:t>Ntsundu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mbandezelo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</w:t>
      </w:r>
      <w:proofErr w:type="spellEnd"/>
    </w:p>
    <w:p w14:paraId="7279FD5C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66" w:lineRule="auto"/>
        <w:ind w:left="3"/>
        <w:rPr>
          <w:color w:val="auto"/>
        </w:rPr>
      </w:pPr>
      <w:proofErr w:type="spellStart"/>
      <w:r w:rsidRPr="00987DB4">
        <w:rPr>
          <w:color w:val="auto"/>
        </w:rPr>
        <w:t>zifo</w:t>
      </w:r>
      <w:proofErr w:type="spellEnd"/>
      <w:r w:rsidRPr="00987DB4">
        <w:rPr>
          <w:color w:val="auto"/>
        </w:rPr>
        <w:t>.</w:t>
      </w:r>
    </w:p>
    <w:p w14:paraId="4CF9AF07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66" w:lineRule="auto"/>
        <w:ind w:right="15" w:firstLine="160"/>
        <w:jc w:val="both"/>
        <w:rPr>
          <w:color w:val="auto"/>
        </w:rPr>
      </w:pPr>
      <w:proofErr w:type="spellStart"/>
      <w:r w:rsidRPr="00987DB4">
        <w:rPr>
          <w:color w:val="auto"/>
        </w:rPr>
        <w:t>Yo</w:t>
      </w:r>
      <w:proofErr w:type="spellEnd"/>
      <w:r w:rsidRPr="00987DB4">
        <w:rPr>
          <w:color w:val="auto"/>
        </w:rPr>
        <w:t xml:space="preserve"> </w:t>
      </w:r>
      <w:r w:rsidRPr="00987DB4">
        <w:rPr>
          <w:color w:val="auto"/>
          <w:sz w:val="14"/>
          <w:szCs w:val="14"/>
        </w:rPr>
        <w:t>VULWA</w:t>
      </w:r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imihla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yonke</w:t>
      </w:r>
      <w:proofErr w:type="spellEnd"/>
      <w:r w:rsidRPr="00987DB4">
        <w:rPr>
          <w:color w:val="auto"/>
        </w:rPr>
        <w:t>.</w:t>
      </w:r>
    </w:p>
    <w:p w14:paraId="21BC7C15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54" w:lineRule="auto"/>
        <w:ind w:left="3" w:right="15"/>
        <w:jc w:val="both"/>
        <w:rPr>
          <w:color w:val="auto"/>
        </w:rPr>
      </w:pPr>
      <w:proofErr w:type="spellStart"/>
      <w:r w:rsidRPr="00987DB4">
        <w:rPr>
          <w:i/>
          <w:iCs/>
          <w:color w:val="auto"/>
        </w:rPr>
        <w:t>Amaxesha</w:t>
      </w:r>
      <w:proofErr w:type="spellEnd"/>
      <w:r w:rsidRPr="00987DB4">
        <w:rPr>
          <w:color w:val="auto"/>
        </w:rPr>
        <w:t xml:space="preserve"> (hours) </w:t>
      </w:r>
      <w:proofErr w:type="spellStart"/>
      <w:r w:rsidRPr="00987DB4">
        <w:rPr>
          <w:i/>
          <w:iCs/>
          <w:color w:val="auto"/>
        </w:rPr>
        <w:t>okuza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kuwacela</w:t>
      </w:r>
      <w:proofErr w:type="spellEnd"/>
      <w:r w:rsidRPr="00987DB4">
        <w:rPr>
          <w:i/>
          <w:iCs/>
          <w:color w:val="auto"/>
        </w:rPr>
        <w:t>—</w:t>
      </w:r>
      <w:r w:rsidRPr="00987DB4">
        <w:rPr>
          <w:color w:val="auto"/>
        </w:rPr>
        <w:t xml:space="preserve">ko </w:t>
      </w:r>
      <w:proofErr w:type="spellStart"/>
      <w:r w:rsidRPr="00987DB4">
        <w:rPr>
          <w:color w:val="auto"/>
        </w:rPr>
        <w:t>qalela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</w:t>
      </w:r>
      <w:proofErr w:type="spellEnd"/>
      <w:r w:rsidRPr="00987DB4">
        <w:rPr>
          <w:color w:val="auto"/>
        </w:rPr>
        <w:t xml:space="preserve"> 10 </w:t>
      </w:r>
      <w:proofErr w:type="spellStart"/>
      <w:r w:rsidRPr="00987DB4">
        <w:rPr>
          <w:color w:val="auto"/>
        </w:rPr>
        <w:t>kuye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ku</w:t>
      </w:r>
      <w:proofErr w:type="spellEnd"/>
      <w:r w:rsidRPr="00987DB4">
        <w:rPr>
          <w:color w:val="auto"/>
        </w:rPr>
        <w:t xml:space="preserve"> 12 </w:t>
      </w:r>
      <w:proofErr w:type="spellStart"/>
      <w:r w:rsidRPr="00987DB4">
        <w:rPr>
          <w:color w:val="auto"/>
        </w:rPr>
        <w:t>emini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yaku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sasa</w:t>
      </w:r>
      <w:proofErr w:type="spellEnd"/>
      <w:r w:rsidRPr="00987DB4">
        <w:rPr>
          <w:color w:val="auto"/>
        </w:rPr>
        <w:t>.</w:t>
      </w:r>
    </w:p>
    <w:p w14:paraId="56F0F19E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tabs>
          <w:tab w:val="left" w:pos="2889"/>
        </w:tabs>
        <w:spacing w:line="259" w:lineRule="auto"/>
        <w:ind w:right="15" w:firstLine="320"/>
        <w:jc w:val="both"/>
        <w:rPr>
          <w:color w:val="auto"/>
        </w:rPr>
      </w:pPr>
      <w:r w:rsidRPr="00987DB4">
        <w:rPr>
          <w:i/>
          <w:iCs/>
          <w:color w:val="auto"/>
        </w:rPr>
        <w:t xml:space="preserve">„ </w:t>
      </w:r>
      <w:proofErr w:type="spellStart"/>
      <w:r w:rsidRPr="00987DB4">
        <w:rPr>
          <w:i/>
          <w:iCs/>
          <w:color w:val="auto"/>
        </w:rPr>
        <w:t>Nge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Cawa</w:t>
      </w:r>
      <w:proofErr w:type="spellEnd"/>
      <w:r w:rsidRPr="00987DB4">
        <w:rPr>
          <w:color w:val="auto"/>
        </w:rPr>
        <w:tab/>
        <w:t xml:space="preserve">Ngo 9 </w:t>
      </w:r>
      <w:proofErr w:type="spellStart"/>
      <w:r w:rsidRPr="00987DB4">
        <w:rPr>
          <w:color w:val="auto"/>
        </w:rPr>
        <w:t>yedwa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zifo</w:t>
      </w:r>
      <w:proofErr w:type="spellEnd"/>
    </w:p>
    <w:p w14:paraId="747218E1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after="80" w:line="259" w:lineRule="auto"/>
        <w:ind w:left="2900" w:right="15"/>
        <w:jc w:val="both"/>
        <w:rPr>
          <w:color w:val="auto"/>
        </w:rPr>
      </w:pPr>
      <w:proofErr w:type="spellStart"/>
      <w:r w:rsidRPr="00987DB4">
        <w:rPr>
          <w:color w:val="auto"/>
        </w:rPr>
        <w:t>ezima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ndundu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kupela</w:t>
      </w:r>
      <w:proofErr w:type="spellEnd"/>
      <w:r w:rsidRPr="00987DB4">
        <w:rPr>
          <w:color w:val="auto"/>
        </w:rPr>
        <w:t>.</w:t>
      </w:r>
    </w:p>
    <w:p w14:paraId="583171D0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tabs>
          <w:tab w:val="left" w:pos="665"/>
          <w:tab w:val="left" w:pos="1245"/>
          <w:tab w:val="left" w:pos="2892"/>
        </w:tabs>
        <w:spacing w:line="259" w:lineRule="auto"/>
        <w:ind w:left="163" w:right="15" w:hanging="160"/>
        <w:jc w:val="both"/>
        <w:rPr>
          <w:color w:val="auto"/>
        </w:rPr>
      </w:pPr>
      <w:proofErr w:type="spellStart"/>
      <w:r w:rsidRPr="00987DB4">
        <w:rPr>
          <w:i/>
          <w:iCs/>
          <w:color w:val="auto"/>
        </w:rPr>
        <w:t>Imali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eya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kurolwa</w:t>
      </w:r>
      <w:proofErr w:type="spellEnd"/>
      <w:r w:rsidRPr="00987DB4">
        <w:rPr>
          <w:color w:val="auto"/>
        </w:rPr>
        <w:t xml:space="preserve"> (Fees) — Ngo </w:t>
      </w:r>
      <w:proofErr w:type="spellStart"/>
      <w:r w:rsidRPr="00987DB4">
        <w:rPr>
          <w:color w:val="auto"/>
        </w:rPr>
        <w:t>kuza</w:t>
      </w:r>
      <w:proofErr w:type="spellEnd"/>
      <w:r w:rsidRPr="00987DB4">
        <w:rPr>
          <w:color w:val="auto"/>
        </w:rPr>
        <w:t xml:space="preserve"> ko </w:t>
      </w:r>
      <w:proofErr w:type="spellStart"/>
      <w:r w:rsidRPr="00987DB4">
        <w:rPr>
          <w:color w:val="auto"/>
        </w:rPr>
        <w:t>kuqala</w:t>
      </w:r>
      <w:proofErr w:type="spellEnd"/>
      <w:r w:rsidRPr="00987DB4">
        <w:rPr>
          <w:color w:val="auto"/>
        </w:rPr>
        <w:t xml:space="preserve"> 1s</w:t>
      </w:r>
      <w:r w:rsidRPr="00987DB4">
        <w:rPr>
          <w:color w:val="auto"/>
        </w:rPr>
        <w:br/>
        <w:t>„</w:t>
      </w:r>
      <w:r w:rsidRPr="00987DB4">
        <w:rPr>
          <w:color w:val="auto"/>
        </w:rPr>
        <w:tab/>
        <w:t>„</w:t>
      </w:r>
      <w:r w:rsidRPr="00987DB4">
        <w:rPr>
          <w:color w:val="auto"/>
        </w:rPr>
        <w:tab/>
        <w:t>„</w:t>
      </w:r>
      <w:r w:rsidRPr="00987DB4">
        <w:rPr>
          <w:color w:val="auto"/>
        </w:rPr>
        <w:tab/>
      </w:r>
      <w:proofErr w:type="spellStart"/>
      <w:r w:rsidRPr="00987DB4">
        <w:rPr>
          <w:color w:val="auto"/>
        </w:rPr>
        <w:t>ukupindela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eso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sifo</w:t>
      </w:r>
      <w:proofErr w:type="spellEnd"/>
    </w:p>
    <w:p w14:paraId="7BE81EFC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59" w:lineRule="auto"/>
        <w:ind w:left="2900" w:right="15"/>
        <w:jc w:val="both"/>
        <w:rPr>
          <w:color w:val="auto"/>
        </w:rPr>
      </w:pPr>
      <w:r w:rsidRPr="00987DB4">
        <w:rPr>
          <w:color w:val="auto"/>
        </w:rPr>
        <w:t>6d.</w:t>
      </w:r>
    </w:p>
    <w:p w14:paraId="12F9B55E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59" w:lineRule="auto"/>
        <w:ind w:left="3" w:right="15" w:firstLine="200"/>
        <w:jc w:val="both"/>
        <w:rPr>
          <w:color w:val="auto"/>
        </w:rPr>
      </w:pPr>
      <w:proofErr w:type="spellStart"/>
      <w:r w:rsidRPr="00987DB4">
        <w:rPr>
          <w:color w:val="auto"/>
        </w:rPr>
        <w:t>Lemali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ibatalela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akwenzelweyo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kunye</w:t>
      </w:r>
      <w:proofErr w:type="spellEnd"/>
      <w:r w:rsidRPr="00987DB4">
        <w:rPr>
          <w:color w:val="auto"/>
        </w:rPr>
        <w:t xml:space="preserve"> ne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alinikwayo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umntu</w:t>
      </w:r>
      <w:proofErr w:type="spellEnd"/>
      <w:r w:rsidRPr="00987DB4">
        <w:rPr>
          <w:color w:val="auto"/>
        </w:rPr>
        <w:t xml:space="preserve">. </w:t>
      </w:r>
      <w:proofErr w:type="spellStart"/>
      <w:r w:rsidRPr="00987DB4">
        <w:rPr>
          <w:color w:val="auto"/>
        </w:rPr>
        <w:t>Osukuba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kodwa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funela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elitile</w:t>
      </w:r>
      <w:proofErr w:type="spellEnd"/>
      <w:r w:rsidRPr="00987DB4">
        <w:rPr>
          <w:color w:val="auto"/>
        </w:rPr>
        <w:br/>
        <w:t xml:space="preserve">kula </w:t>
      </w:r>
      <w:proofErr w:type="spellStart"/>
      <w:r w:rsidRPr="00987DB4">
        <w:rPr>
          <w:color w:val="auto"/>
        </w:rPr>
        <w:t>anqabileyo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woti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arole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imali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elingene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indleko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zoku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funwa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kwalo</w:t>
      </w:r>
      <w:proofErr w:type="spellEnd"/>
      <w:r w:rsidRPr="00987DB4">
        <w:rPr>
          <w:color w:val="auto"/>
        </w:rPr>
        <w:t xml:space="preserve">, ne </w:t>
      </w:r>
      <w:proofErr w:type="spellStart"/>
      <w:r w:rsidRPr="00987DB4">
        <w:rPr>
          <w:color w:val="auto"/>
        </w:rPr>
        <w:t>nani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tengwe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ngalo</w:t>
      </w:r>
      <w:proofErr w:type="spellEnd"/>
      <w:r w:rsidRPr="00987DB4">
        <w:rPr>
          <w:color w:val="auto"/>
        </w:rPr>
        <w:t>.</w:t>
      </w:r>
    </w:p>
    <w:p w14:paraId="10AF8888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spacing w:line="259" w:lineRule="auto"/>
        <w:ind w:left="3" w:right="15" w:firstLine="200"/>
        <w:jc w:val="both"/>
        <w:rPr>
          <w:color w:val="auto"/>
        </w:rPr>
      </w:pPr>
      <w:proofErr w:type="spellStart"/>
      <w:r w:rsidRPr="00987DB4">
        <w:rPr>
          <w:color w:val="auto"/>
        </w:rPr>
        <w:t>Izifo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mandundu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zokangelwa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nokuba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kunini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kwa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kuziwa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nazo</w:t>
      </w:r>
      <w:proofErr w:type="spellEnd"/>
      <w:r w:rsidRPr="00987DB4">
        <w:rPr>
          <w:color w:val="auto"/>
        </w:rPr>
        <w:t xml:space="preserve"> e </w:t>
      </w:r>
      <w:proofErr w:type="spellStart"/>
      <w:r w:rsidRPr="00987DB4">
        <w:rPr>
          <w:color w:val="auto"/>
        </w:rPr>
        <w:t>Ofisini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yase</w:t>
      </w:r>
      <w:proofErr w:type="spellEnd"/>
      <w:r w:rsidRPr="00987DB4">
        <w:rPr>
          <w:color w:val="auto"/>
        </w:rPr>
        <w:t xml:space="preserve"> Lovedale.</w:t>
      </w:r>
    </w:p>
    <w:p w14:paraId="3915716B" w14:textId="77777777" w:rsidR="00A65356" w:rsidRPr="00987DB4" w:rsidRDefault="00F512A0">
      <w:pPr>
        <w:pStyle w:val="Bodytext20"/>
        <w:framePr w:w="4932" w:h="4370" w:hRule="exact" w:wrap="none" w:vAnchor="page" w:hAnchor="page" w:x="1450" w:y="11249"/>
        <w:pBdr>
          <w:bottom w:val="single" w:sz="4" w:space="0" w:color="auto"/>
        </w:pBdr>
        <w:spacing w:line="259" w:lineRule="auto"/>
        <w:ind w:left="3" w:right="15"/>
        <w:jc w:val="both"/>
        <w:rPr>
          <w:color w:val="auto"/>
        </w:rPr>
      </w:pPr>
      <w:proofErr w:type="gramStart"/>
      <w:r w:rsidRPr="00987DB4">
        <w:rPr>
          <w:color w:val="auto"/>
        </w:rPr>
        <w:t>July,</w:t>
      </w:r>
      <w:proofErr w:type="gramEnd"/>
      <w:r w:rsidRPr="00987DB4">
        <w:rPr>
          <w:color w:val="auto"/>
        </w:rPr>
        <w:t xml:space="preserve"> 1880.</w:t>
      </w:r>
    </w:p>
    <w:p w14:paraId="06ACEF90" w14:textId="77777777" w:rsidR="00A65356" w:rsidRPr="00987DB4" w:rsidRDefault="00F512A0">
      <w:pPr>
        <w:pStyle w:val="Bodytext30"/>
        <w:framePr w:w="4932" w:h="363" w:hRule="exact" w:wrap="none" w:vAnchor="page" w:hAnchor="page" w:x="1450" w:y="15879"/>
        <w:spacing w:after="0" w:line="271" w:lineRule="auto"/>
        <w:rPr>
          <w:color w:val="auto"/>
        </w:rPr>
      </w:pPr>
      <w:r w:rsidRPr="00987DB4">
        <w:rPr>
          <w:color w:val="auto"/>
        </w:rPr>
        <w:t>ISAZISO KUBA BALELANI</w:t>
      </w:r>
    </w:p>
    <w:p w14:paraId="4AD34CFE" w14:textId="4BF2CA42" w:rsidR="00A65356" w:rsidRPr="00987DB4" w:rsidRDefault="008B78DA" w:rsidP="00987DB4">
      <w:pPr>
        <w:pStyle w:val="Bodytext20"/>
        <w:framePr w:w="4932" w:h="2873" w:hRule="exact" w:wrap="none" w:vAnchor="page" w:hAnchor="page" w:x="1426" w:y="16171"/>
        <w:spacing w:line="290" w:lineRule="auto"/>
        <w:ind w:right="11"/>
        <w:jc w:val="both"/>
        <w:rPr>
          <w:color w:val="auto"/>
        </w:rPr>
      </w:pPr>
      <w:r w:rsidRPr="00987DB4">
        <w:rPr>
          <w:color w:val="auto"/>
          <w:sz w:val="36"/>
          <w:szCs w:val="36"/>
        </w:rPr>
        <w:t>B</w:t>
      </w:r>
      <w:r w:rsidR="00F512A0" w:rsidRPr="00987DB4">
        <w:rPr>
          <w:color w:val="auto"/>
        </w:rPr>
        <w:t xml:space="preserve">ONKE </w:t>
      </w:r>
      <w:proofErr w:type="spellStart"/>
      <w:r w:rsidR="00F512A0" w:rsidRPr="00987DB4">
        <w:rPr>
          <w:color w:val="auto"/>
        </w:rPr>
        <w:t>abantu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abangaba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balelani</w:t>
      </w:r>
      <w:proofErr w:type="spellEnd"/>
      <w:r w:rsidR="00F512A0" w:rsidRPr="00987DB4">
        <w:rPr>
          <w:color w:val="auto"/>
        </w:rPr>
        <w:t xml:space="preserve">; </w:t>
      </w:r>
      <w:proofErr w:type="spellStart"/>
      <w:r w:rsidR="00F512A0" w:rsidRPr="00987DB4">
        <w:rPr>
          <w:color w:val="auto"/>
        </w:rPr>
        <w:t>na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banezinto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abazikalazelayo</w:t>
      </w:r>
      <w:proofErr w:type="spellEnd"/>
      <w:r w:rsidR="00F512A0" w:rsidRPr="00987DB4">
        <w:rPr>
          <w:color w:val="auto"/>
        </w:rPr>
        <w:t xml:space="preserve">; </w:t>
      </w:r>
      <w:proofErr w:type="spellStart"/>
      <w:r w:rsidR="00F512A0" w:rsidRPr="00987DB4">
        <w:rPr>
          <w:color w:val="auto"/>
        </w:rPr>
        <w:t>nabatumela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imali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ze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i/>
          <w:iCs/>
          <w:color w:val="auto"/>
        </w:rPr>
        <w:t>Sigidimi</w:t>
      </w:r>
      <w:proofErr w:type="spellEnd"/>
      <w:r w:rsidR="00F512A0" w:rsidRPr="00987DB4">
        <w:rPr>
          <w:i/>
          <w:iCs/>
          <w:color w:val="auto"/>
        </w:rPr>
        <w:t>,</w:t>
      </w:r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naba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singeneyo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kutsha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ekusitabateni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i/>
          <w:iCs/>
          <w:color w:val="auto"/>
        </w:rPr>
        <w:t>Isigidimi</w:t>
      </w:r>
      <w:proofErr w:type="spellEnd"/>
      <w:r w:rsidR="00F512A0" w:rsidRPr="00987DB4">
        <w:rPr>
          <w:i/>
          <w:iCs/>
          <w:color w:val="auto"/>
        </w:rPr>
        <w:t>;</w:t>
      </w:r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ngazwinye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yonke</w:t>
      </w:r>
      <w:proofErr w:type="spellEnd"/>
      <w:r w:rsidR="00F512A0" w:rsidRPr="00987DB4">
        <w:rPr>
          <w:color w:val="auto"/>
        </w:rPr>
        <w:t xml:space="preserve"> into</w:t>
      </w:r>
      <w:r w:rsid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eteta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nge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i/>
          <w:iCs/>
          <w:color w:val="auto"/>
        </w:rPr>
        <w:t>Sigidimi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asukuba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umntu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ebala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ngayo</w:t>
      </w:r>
      <w:proofErr w:type="spellEnd"/>
      <w:r w:rsidR="00F512A0" w:rsidRPr="00987DB4">
        <w:rPr>
          <w:color w:val="auto"/>
        </w:rPr>
        <w:t>—</w:t>
      </w:r>
      <w:r w:rsidR="00987DB4">
        <w:rPr>
          <w:color w:val="auto"/>
        </w:rPr>
        <w:t xml:space="preserve">Makati </w:t>
      </w:r>
      <w:proofErr w:type="spellStart"/>
      <w:r w:rsidR="00F512A0" w:rsidRPr="00987DB4">
        <w:rPr>
          <w:color w:val="auto"/>
        </w:rPr>
        <w:t>ukubala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ngapandle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kwe</w:t>
      </w:r>
      <w:proofErr w:type="spellEnd"/>
      <w:r w:rsidR="00F512A0" w:rsidRPr="00987DB4">
        <w:rPr>
          <w:color w:val="auto"/>
        </w:rPr>
        <w:t xml:space="preserve"> envelope </w:t>
      </w:r>
      <w:proofErr w:type="spellStart"/>
      <w:r w:rsidR="00F512A0" w:rsidRPr="00987DB4">
        <w:rPr>
          <w:color w:val="auto"/>
        </w:rPr>
        <w:t>incwadi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yake</w:t>
      </w:r>
      <w:proofErr w:type="spellEnd"/>
    </w:p>
    <w:p w14:paraId="273D79C0" w14:textId="77777777" w:rsidR="00A65356" w:rsidRPr="00987DB4" w:rsidRDefault="00F512A0" w:rsidP="00987DB4">
      <w:pPr>
        <w:pStyle w:val="Bodytext40"/>
        <w:framePr w:w="4932" w:h="2873" w:hRule="exact" w:wrap="none" w:vAnchor="page" w:hAnchor="page" w:x="1426" w:y="16171"/>
        <w:spacing w:after="0"/>
        <w:ind w:right="11" w:firstLine="980"/>
        <w:jc w:val="both"/>
        <w:rPr>
          <w:b w:val="0"/>
          <w:bCs w:val="0"/>
          <w:color w:val="auto"/>
        </w:rPr>
      </w:pPr>
      <w:r w:rsidRPr="00987DB4">
        <w:rPr>
          <w:b w:val="0"/>
          <w:bCs w:val="0"/>
          <w:color w:val="auto"/>
        </w:rPr>
        <w:t>TO THE EDITOR OF THE</w:t>
      </w:r>
    </w:p>
    <w:p w14:paraId="7C748D8B" w14:textId="77777777" w:rsidR="00A65356" w:rsidRPr="00987DB4" w:rsidRDefault="00F512A0" w:rsidP="00987DB4">
      <w:pPr>
        <w:pStyle w:val="Bodytext20"/>
        <w:framePr w:w="4932" w:h="2873" w:hRule="exact" w:wrap="none" w:vAnchor="page" w:hAnchor="page" w:x="1426" w:y="16171"/>
        <w:spacing w:line="240" w:lineRule="auto"/>
        <w:ind w:left="1760" w:right="11"/>
        <w:jc w:val="both"/>
        <w:rPr>
          <w:color w:val="auto"/>
        </w:rPr>
      </w:pPr>
      <w:r w:rsidRPr="00987DB4">
        <w:rPr>
          <w:color w:val="auto"/>
        </w:rPr>
        <w:t>ISIGIDIMI SAMAXOSA</w:t>
      </w:r>
    </w:p>
    <w:p w14:paraId="1E6702B0" w14:textId="77777777" w:rsidR="00A65356" w:rsidRPr="00987DB4" w:rsidRDefault="00F512A0" w:rsidP="00987DB4">
      <w:pPr>
        <w:pStyle w:val="Bodytext20"/>
        <w:framePr w:w="4932" w:h="2873" w:hRule="exact" w:wrap="none" w:vAnchor="page" w:hAnchor="page" w:x="1426" w:y="16171"/>
        <w:spacing w:line="240" w:lineRule="auto"/>
        <w:ind w:right="420"/>
        <w:jc w:val="right"/>
        <w:rPr>
          <w:color w:val="auto"/>
        </w:rPr>
      </w:pPr>
      <w:r w:rsidRPr="00987DB4">
        <w:rPr>
          <w:color w:val="auto"/>
        </w:rPr>
        <w:t>Lovedale Institution</w:t>
      </w:r>
    </w:p>
    <w:p w14:paraId="70DED0B5" w14:textId="77777777" w:rsidR="00A65356" w:rsidRPr="00987DB4" w:rsidRDefault="00F512A0" w:rsidP="00987DB4">
      <w:pPr>
        <w:pStyle w:val="Bodytext20"/>
        <w:framePr w:w="4932" w:h="2873" w:hRule="exact" w:wrap="none" w:vAnchor="page" w:hAnchor="page" w:x="1426" w:y="16171"/>
        <w:spacing w:line="290" w:lineRule="auto"/>
        <w:ind w:right="180"/>
        <w:jc w:val="right"/>
        <w:rPr>
          <w:color w:val="auto"/>
        </w:rPr>
      </w:pPr>
      <w:r w:rsidRPr="00987DB4">
        <w:rPr>
          <w:color w:val="auto"/>
        </w:rPr>
        <w:t>Alice.</w:t>
      </w:r>
    </w:p>
    <w:p w14:paraId="2EF9A77E" w14:textId="77777777" w:rsidR="00A65356" w:rsidRPr="00987DB4" w:rsidRDefault="00F512A0">
      <w:pPr>
        <w:pStyle w:val="Bodytext30"/>
        <w:framePr w:w="4928" w:h="540" w:hRule="exact" w:wrap="none" w:vAnchor="page" w:hAnchor="page" w:x="6451" w:y="2087"/>
        <w:spacing w:after="0" w:line="276" w:lineRule="auto"/>
        <w:rPr>
          <w:color w:val="auto"/>
        </w:rPr>
      </w:pPr>
      <w:r w:rsidRPr="00987DB4">
        <w:rPr>
          <w:color w:val="auto"/>
          <w:shd w:val="clear" w:color="auto" w:fill="FFFFFF"/>
        </w:rPr>
        <w:t>INTLOBO ZAMAYEZA ADUME KUNENE KA</w:t>
      </w:r>
    </w:p>
    <w:p w14:paraId="3A9B4A71" w14:textId="77777777" w:rsidR="00A65356" w:rsidRPr="00987DB4" w:rsidRDefault="00F512A0">
      <w:pPr>
        <w:pStyle w:val="BodyText"/>
        <w:framePr w:w="4928" w:h="540" w:hRule="exact" w:wrap="none" w:vAnchor="page" w:hAnchor="page" w:x="6451" w:y="2087"/>
        <w:spacing w:line="276" w:lineRule="auto"/>
        <w:jc w:val="center"/>
        <w:rPr>
          <w:color w:val="auto"/>
        </w:rPr>
      </w:pPr>
      <w:r w:rsidRPr="00987DB4">
        <w:rPr>
          <w:color w:val="auto"/>
        </w:rPr>
        <w:t>JESSE SHAW.</w:t>
      </w:r>
    </w:p>
    <w:p w14:paraId="72839755" w14:textId="679319DD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76" w:lineRule="auto"/>
        <w:jc w:val="both"/>
        <w:rPr>
          <w:color w:val="auto"/>
        </w:rPr>
      </w:pPr>
      <w:r w:rsidRPr="00987DB4">
        <w:rPr>
          <w:color w:val="auto"/>
          <w:sz w:val="12"/>
          <w:szCs w:val="12"/>
        </w:rPr>
        <w:t xml:space="preserve">ENZIWE NGEMICIZA YASENDLE YALOMHLABA WASE SOUTH AFRICA. </w:t>
      </w:r>
      <w:r w:rsidRPr="00987DB4">
        <w:rPr>
          <w:smallCaps/>
          <w:color w:val="auto"/>
          <w:sz w:val="14"/>
          <w:szCs w:val="14"/>
        </w:rPr>
        <w:t>Lama</w:t>
      </w:r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atenjiwe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ngokukulu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ngumniniwo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nangabo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bawalingileyo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ngokuwaselela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izifo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enzelwe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ukunyanga</w:t>
      </w:r>
      <w:proofErr w:type="spellEnd"/>
      <w:r w:rsidR="008B78DA" w:rsidRPr="00987DB4">
        <w:rPr>
          <w:color w:val="auto"/>
        </w:rPr>
        <w:t xml:space="preserve"> zona. </w:t>
      </w:r>
      <w:proofErr w:type="spellStart"/>
      <w:r w:rsidR="008B78DA" w:rsidRPr="00987DB4">
        <w:rPr>
          <w:color w:val="auto"/>
        </w:rPr>
        <w:t>Azipilisa</w:t>
      </w:r>
      <w:proofErr w:type="spellEnd"/>
      <w:r w:rsidR="008B78DA"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ezozifo</w:t>
      </w:r>
      <w:proofErr w:type="spellEnd"/>
      <w:r w:rsidR="008B78DA"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ngoku</w:t>
      </w:r>
      <w:r w:rsidRPr="00987DB4">
        <w:rPr>
          <w:color w:val="auto"/>
        </w:rPr>
        <w:t>fezekileyo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noku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msinya</w:t>
      </w:r>
      <w:proofErr w:type="spellEnd"/>
      <w:r w:rsidRPr="00987DB4">
        <w:rPr>
          <w:color w:val="auto"/>
        </w:rPr>
        <w:t xml:space="preserve">; </w:t>
      </w:r>
      <w:proofErr w:type="spellStart"/>
      <w:r w:rsidRPr="00987DB4">
        <w:rPr>
          <w:color w:val="auto"/>
        </w:rPr>
        <w:t>asebenza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yolileyo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embilini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womntu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ofayo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exutywe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nento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ezingenzakalisiyo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ngena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ntshabalaliso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ngapakati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ezifunyanwa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kupela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miciza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nemifuno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yalo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mhlaba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eyona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yazekayo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usebenzo</w:t>
      </w:r>
      <w:proofErr w:type="spellEnd"/>
      <w:r w:rsidRPr="00987DB4">
        <w:rPr>
          <w:color w:val="auto"/>
        </w:rPr>
        <w:t xml:space="preserve"> </w:t>
      </w:r>
      <w:proofErr w:type="spellStart"/>
      <w:r w:rsidR="00987DB4">
        <w:rPr>
          <w:color w:val="auto"/>
        </w:rPr>
        <w:t>l</w:t>
      </w:r>
      <w:r w:rsidRPr="00987DB4">
        <w:rPr>
          <w:color w:val="auto"/>
        </w:rPr>
        <w:t>wayo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ebuyezeni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bayo</w:t>
      </w:r>
      <w:proofErr w:type="spellEnd"/>
      <w:r w:rsidRPr="00987DB4">
        <w:rPr>
          <w:color w:val="auto"/>
        </w:rPr>
        <w:t xml:space="preserve">; </w:t>
      </w:r>
      <w:proofErr w:type="spellStart"/>
      <w:r w:rsidRPr="00987DB4">
        <w:rPr>
          <w:color w:val="auto"/>
        </w:rPr>
        <w:t>labe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kanjako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inani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elibizwayo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ekutengweni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kwawo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lili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ncinane</w:t>
      </w:r>
      <w:proofErr w:type="spellEnd"/>
      <w:r w:rsidRPr="00987DB4">
        <w:rPr>
          <w:color w:val="auto"/>
        </w:rPr>
        <w:t>.</w:t>
      </w:r>
    </w:p>
    <w:p w14:paraId="3D518041" w14:textId="663F7478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69" w:lineRule="auto"/>
        <w:ind w:left="160" w:hanging="160"/>
        <w:jc w:val="both"/>
        <w:rPr>
          <w:color w:val="auto"/>
        </w:rPr>
      </w:pPr>
      <w:r w:rsidRPr="00987DB4">
        <w:rPr>
          <w:color w:val="auto"/>
        </w:rPr>
        <w:t xml:space="preserve">The </w:t>
      </w:r>
      <w:r w:rsidRPr="00987DB4">
        <w:rPr>
          <w:smallCaps/>
          <w:color w:val="auto"/>
          <w:sz w:val="14"/>
          <w:szCs w:val="14"/>
        </w:rPr>
        <w:t>“Sure Cure”—</w:t>
      </w:r>
      <w:proofErr w:type="spellStart"/>
      <w:r w:rsidRPr="00987DB4">
        <w:rPr>
          <w:i/>
          <w:iCs/>
          <w:color w:val="auto"/>
        </w:rPr>
        <w:t>Elikupilisa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kuqinisekileyo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="00987DB4">
        <w:rPr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kuqinisekileyo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ekulunyweni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zinyoka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nazo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nambuzane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ezino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buhlungu</w:t>
      </w:r>
      <w:proofErr w:type="spellEnd"/>
      <w:r w:rsidRPr="00987DB4">
        <w:rPr>
          <w:color w:val="auto"/>
        </w:rPr>
        <w:t>.</w:t>
      </w:r>
    </w:p>
    <w:p w14:paraId="7AB2187F" w14:textId="20E2A303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69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“Specific”—</w:t>
      </w:r>
      <w:proofErr w:type="spellStart"/>
      <w:r w:rsidRPr="00987DB4">
        <w:rPr>
          <w:i/>
          <w:iCs/>
          <w:color w:val="auto"/>
        </w:rPr>
        <w:t>Elona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yeza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i/>
          <w:iCs/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kuqinisekileyo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ekuxaxazeni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igazi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nenkoliso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yentlobo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zezifo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zezisu</w:t>
      </w:r>
      <w:proofErr w:type="spellEnd"/>
      <w:r w:rsidRPr="00987DB4">
        <w:rPr>
          <w:color w:val="auto"/>
        </w:rPr>
        <w:t>.</w:t>
      </w:r>
    </w:p>
    <w:p w14:paraId="1D62CD01" w14:textId="240FD2C3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69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</w:t>
      </w:r>
      <w:proofErr w:type="spellStart"/>
      <w:r w:rsidRPr="00987DB4">
        <w:rPr>
          <w:smallCaps/>
          <w:color w:val="auto"/>
          <w:sz w:val="14"/>
          <w:szCs w:val="14"/>
        </w:rPr>
        <w:t>Africanum</w:t>
      </w:r>
      <w:proofErr w:type="spellEnd"/>
      <w:r w:rsidRPr="00987DB4">
        <w:rPr>
          <w:smallCaps/>
          <w:color w:val="auto"/>
          <w:sz w:val="14"/>
          <w:szCs w:val="14"/>
        </w:rPr>
        <w:t>”—</w:t>
      </w:r>
      <w:proofErr w:type="spellStart"/>
      <w:r w:rsidRPr="00987DB4">
        <w:rPr>
          <w:i/>
          <w:iCs/>
          <w:color w:val="auto"/>
        </w:rPr>
        <w:t>Elamazinyo</w:t>
      </w:r>
      <w:proofErr w:type="spellEnd"/>
      <w:r w:rsidRPr="00987DB4">
        <w:rPr>
          <w:i/>
          <w:iCs/>
          <w:color w:val="auto"/>
        </w:rPr>
        <w:t>—</w:t>
      </w:r>
      <w:r w:rsidRPr="00987DB4">
        <w:rPr>
          <w:color w:val="auto"/>
        </w:rPr>
        <w:t xml:space="preserve"> </w:t>
      </w:r>
      <w:proofErr w:type="spellStart"/>
      <w:r w:rsidR="00987DB4">
        <w:rPr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kuqinisekileyo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ntutumbo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yamazinyo</w:t>
      </w:r>
      <w:proofErr w:type="spellEnd"/>
      <w:r w:rsidRPr="00987DB4">
        <w:rPr>
          <w:color w:val="auto"/>
        </w:rPr>
        <w:t>.</w:t>
      </w:r>
    </w:p>
    <w:p w14:paraId="725F656B" w14:textId="49F84A5F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6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“Herbal Tincture”—</w:t>
      </w:r>
      <w:proofErr w:type="spellStart"/>
      <w:r w:rsidRPr="00987DB4">
        <w:rPr>
          <w:i/>
          <w:iCs/>
          <w:color w:val="auto"/>
        </w:rPr>
        <w:t>Incindi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yemifuno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="00987DB4">
        <w:rPr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elikupilisa</w:t>
      </w:r>
      <w:proofErr w:type="spellEnd"/>
      <w:r w:rsidRPr="00987DB4">
        <w:rPr>
          <w:color w:val="auto"/>
        </w:rPr>
        <w:t xml:space="preserve"> </w:t>
      </w:r>
      <w:proofErr w:type="spellStart"/>
      <w:r w:rsidR="008B78DA" w:rsidRPr="00987DB4">
        <w:rPr>
          <w:color w:val="auto"/>
        </w:rPr>
        <w:t>kuqinise</w:t>
      </w:r>
      <w:r w:rsidRPr="00987DB4">
        <w:rPr>
          <w:color w:val="auto"/>
        </w:rPr>
        <w:t>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ntutumbo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yamatambo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obuso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nendlebe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nentloko</w:t>
      </w:r>
      <w:proofErr w:type="spellEnd"/>
      <w:r w:rsidRPr="00987DB4">
        <w:rPr>
          <w:color w:val="auto"/>
        </w:rPr>
        <w:t>.</w:t>
      </w:r>
    </w:p>
    <w:p w14:paraId="50C2B3B4" w14:textId="434515FC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after="80" w:line="216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“Eye Lotion”—</w:t>
      </w:r>
      <w:proofErr w:type="spellStart"/>
      <w:r w:rsidRPr="00987DB4">
        <w:rPr>
          <w:i/>
          <w:iCs/>
          <w:color w:val="auto"/>
        </w:rPr>
        <w:t>Ukamelo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Lwamehlo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="00987DB4">
        <w:rPr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kuqinisekileyo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ekukameleni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amehlo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abuhlungu</w:t>
      </w:r>
      <w:proofErr w:type="spellEnd"/>
      <w:r w:rsidRPr="00987DB4">
        <w:rPr>
          <w:color w:val="auto"/>
        </w:rPr>
        <w:t>.</w:t>
      </w:r>
    </w:p>
    <w:p w14:paraId="5874E7B7" w14:textId="6BE66874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1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“Herbal Alkaline Aperient.”—</w:t>
      </w:r>
      <w:proofErr w:type="spellStart"/>
      <w:r w:rsidRPr="00987DB4">
        <w:rPr>
          <w:i/>
          <w:iCs/>
          <w:color w:val="auto"/>
        </w:rPr>
        <w:t>Incindi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yoxaxaziso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="00987DB4">
        <w:rPr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kuqinisekileyo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ekuqunjelweni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kwesisu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ukuswel</w:t>
      </w:r>
      <w:proofErr w:type="spellEnd"/>
      <w:r w:rsidRPr="00987DB4">
        <w:rPr>
          <w:color w:val="auto"/>
        </w:rPr>
        <w:t xml:space="preserve">’ </w:t>
      </w:r>
      <w:proofErr w:type="spellStart"/>
      <w:r w:rsidRPr="00987DB4">
        <w:rPr>
          <w:color w:val="auto"/>
        </w:rPr>
        <w:t>ilindle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nentswela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kuk'anuka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ukudla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icesini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nezinye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izifo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zolohlobo</w:t>
      </w:r>
      <w:proofErr w:type="spellEnd"/>
      <w:r w:rsidRPr="00987DB4">
        <w:rPr>
          <w:color w:val="auto"/>
        </w:rPr>
        <w:t>.</w:t>
      </w:r>
    </w:p>
    <w:p w14:paraId="17EA43D4" w14:textId="624844C0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4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“Embrocation”—</w:t>
      </w:r>
      <w:proofErr w:type="spellStart"/>
      <w:r w:rsidRPr="00987DB4">
        <w:rPr>
          <w:i/>
          <w:iCs/>
          <w:color w:val="auto"/>
        </w:rPr>
        <w:t>Elokutoba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color w:val="auto"/>
        </w:rPr>
        <w:t>Lingamafuta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emifuno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yasendle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okutanjiswa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kwindawo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eziqaqamba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amatambo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nokuti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nqi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kwamalungu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ukudumba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nezinye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izenzakalo</w:t>
      </w:r>
      <w:proofErr w:type="spellEnd"/>
      <w:r w:rsidRPr="00987DB4">
        <w:rPr>
          <w:color w:val="auto"/>
        </w:rPr>
        <w:t>.</w:t>
      </w:r>
    </w:p>
    <w:p w14:paraId="1138E885" w14:textId="67F8C30D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6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“Soother”—</w:t>
      </w:r>
      <w:proofErr w:type="spellStart"/>
      <w:r w:rsidRPr="00987DB4">
        <w:rPr>
          <w:i/>
          <w:iCs/>
          <w:color w:val="auto"/>
        </w:rPr>
        <w:t>Umdambisi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color w:val="auto"/>
        </w:rPr>
        <w:t>Lingamafuta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emifuno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yasendle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okutanjiswa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kwindawo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ezitshe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mlilo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nama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dyungu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dyungu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abangwe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kutsha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ngamanzi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abilayo</w:t>
      </w:r>
      <w:proofErr w:type="spellEnd"/>
      <w:r w:rsidRPr="00987DB4">
        <w:rPr>
          <w:color w:val="auto"/>
        </w:rPr>
        <w:t>.</w:t>
      </w:r>
    </w:p>
    <w:p w14:paraId="4F3CFB40" w14:textId="15C4DB89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21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“Confection of Rhubarb.”—</w:t>
      </w:r>
      <w:proofErr w:type="spellStart"/>
      <w:r w:rsidRPr="00987DB4">
        <w:rPr>
          <w:i/>
          <w:iCs/>
          <w:color w:val="auto"/>
        </w:rPr>
        <w:t>Elentsana</w:t>
      </w:r>
      <w:proofErr w:type="spellEnd"/>
      <w:r w:rsidRPr="00987DB4">
        <w:rPr>
          <w:i/>
          <w:iCs/>
          <w:color w:val="auto"/>
        </w:rPr>
        <w:t>-</w:t>
      </w:r>
      <w:r w:rsidRPr="00987DB4">
        <w:rPr>
          <w:color w:val="auto"/>
        </w:rPr>
        <w:t xml:space="preserve"> </w:t>
      </w:r>
      <w:proofErr w:type="spellStart"/>
      <w:r w:rsidR="00987DB4">
        <w:rPr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lokupilisa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izifo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zentsana</w:t>
      </w:r>
      <w:proofErr w:type="spellEnd"/>
      <w:r w:rsidRPr="00987DB4">
        <w:rPr>
          <w:color w:val="auto"/>
        </w:rPr>
        <w:t>.</w:t>
      </w:r>
    </w:p>
    <w:p w14:paraId="717FA448" w14:textId="4577549A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21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</w:t>
      </w:r>
      <w:proofErr w:type="spellStart"/>
      <w:r w:rsidRPr="00987DB4">
        <w:rPr>
          <w:smallCaps/>
          <w:color w:val="auto"/>
          <w:sz w:val="14"/>
          <w:szCs w:val="14"/>
        </w:rPr>
        <w:t>Anti Spasmodic</w:t>
      </w:r>
      <w:proofErr w:type="spellEnd"/>
      <w:r w:rsidRPr="00987DB4">
        <w:rPr>
          <w:smallCaps/>
          <w:color w:val="auto"/>
          <w:sz w:val="14"/>
          <w:szCs w:val="14"/>
        </w:rPr>
        <w:t>”—</w:t>
      </w:r>
      <w:r w:rsidRPr="00987DB4">
        <w:rPr>
          <w:i/>
          <w:iCs/>
          <w:color w:val="auto"/>
        </w:rPr>
        <w:t xml:space="preserve">Ele </w:t>
      </w:r>
      <w:proofErr w:type="spellStart"/>
      <w:r w:rsidRPr="00987DB4">
        <w:rPr>
          <w:i/>
          <w:iCs/>
          <w:color w:val="auto"/>
        </w:rPr>
        <w:t>Hlaba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i/>
          <w:iCs/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lokupilisa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ukubodla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isab</w:t>
      </w:r>
      <w:r w:rsidR="00987DB4">
        <w:rPr>
          <w:color w:val="auto"/>
        </w:rPr>
        <w:t>o</w:t>
      </w:r>
      <w:r w:rsidRPr="00987DB4">
        <w:rPr>
          <w:color w:val="auto"/>
        </w:rPr>
        <w:t>ngo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nelehlaba</w:t>
      </w:r>
      <w:proofErr w:type="spellEnd"/>
      <w:r w:rsidRPr="00987DB4">
        <w:rPr>
          <w:color w:val="auto"/>
        </w:rPr>
        <w:t>.</w:t>
      </w:r>
    </w:p>
    <w:p w14:paraId="48CE5CC9" w14:textId="56893301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6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“Indian Tonic”—</w:t>
      </w:r>
      <w:proofErr w:type="spellStart"/>
      <w:r w:rsidRPr="00987DB4">
        <w:rPr>
          <w:i/>
          <w:iCs/>
          <w:color w:val="auto"/>
        </w:rPr>
        <w:t>Elokomeleza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i/>
          <w:iCs/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lokunika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amandla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koty'afileyo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nokulungisa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umbilini</w:t>
      </w:r>
      <w:proofErr w:type="spellEnd"/>
      <w:r w:rsidRPr="00987DB4">
        <w:rPr>
          <w:color w:val="auto"/>
        </w:rPr>
        <w:t>.</w:t>
      </w:r>
    </w:p>
    <w:p w14:paraId="2FCA63F6" w14:textId="77777777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21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“Magic Healer”—</w:t>
      </w:r>
      <w:proofErr w:type="spellStart"/>
      <w:r w:rsidRPr="00987DB4">
        <w:rPr>
          <w:i/>
          <w:iCs/>
          <w:color w:val="auto"/>
        </w:rPr>
        <w:t>Elikupilisa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kubu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bugq'i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color w:val="auto"/>
        </w:rPr>
        <w:t>Amafuta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msinya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amanxeba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londa</w:t>
      </w:r>
      <w:proofErr w:type="spellEnd"/>
      <w:r w:rsidRPr="00987DB4">
        <w:rPr>
          <w:color w:val="auto"/>
        </w:rPr>
        <w:t>.</w:t>
      </w:r>
    </w:p>
    <w:p w14:paraId="02699F26" w14:textId="687681F5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6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</w:t>
      </w:r>
      <w:proofErr w:type="spellStart"/>
      <w:r w:rsidRPr="00987DB4">
        <w:rPr>
          <w:smallCaps/>
          <w:color w:val="auto"/>
          <w:sz w:val="14"/>
          <w:szCs w:val="14"/>
        </w:rPr>
        <w:t>Emolientum</w:t>
      </w:r>
      <w:proofErr w:type="spellEnd"/>
      <w:r w:rsidRPr="00987DB4">
        <w:rPr>
          <w:smallCaps/>
          <w:color w:val="auto"/>
          <w:sz w:val="14"/>
          <w:szCs w:val="14"/>
        </w:rPr>
        <w:t>”—</w:t>
      </w:r>
      <w:proofErr w:type="spellStart"/>
      <w:r w:rsidRPr="00987DB4">
        <w:rPr>
          <w:i/>
          <w:iCs/>
          <w:color w:val="auto"/>
        </w:rPr>
        <w:t>Elokutambisa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color w:val="auto"/>
        </w:rPr>
        <w:t>Amafuta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amaqabanga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nawo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amaqakuva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akoyo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emzimbeni</w:t>
      </w:r>
      <w:proofErr w:type="spellEnd"/>
      <w:r w:rsidRPr="00987DB4">
        <w:rPr>
          <w:color w:val="auto"/>
        </w:rPr>
        <w:t>.</w:t>
      </w:r>
    </w:p>
    <w:p w14:paraId="290B32EC" w14:textId="2564709E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6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 xml:space="preserve">“Powder”— </w:t>
      </w:r>
      <w:proofErr w:type="spellStart"/>
      <w:r w:rsidRPr="00987DB4">
        <w:rPr>
          <w:i/>
          <w:iCs/>
          <w:color w:val="auto"/>
        </w:rPr>
        <w:t>Eligutyiweyo</w:t>
      </w:r>
      <w:proofErr w:type="spellEnd"/>
      <w:r w:rsidRPr="00987DB4">
        <w:rPr>
          <w:color w:val="auto"/>
        </w:rPr>
        <w:t>—</w:t>
      </w:r>
      <w:proofErr w:type="spellStart"/>
      <w:r w:rsidRPr="00987DB4">
        <w:rPr>
          <w:color w:val="auto"/>
        </w:rPr>
        <w:t>Lixutywa</w:t>
      </w:r>
      <w:proofErr w:type="spellEnd"/>
      <w:r w:rsidRPr="00987DB4">
        <w:rPr>
          <w:color w:val="auto"/>
        </w:rPr>
        <w:t xml:space="preserve"> ne “Lona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,” </w:t>
      </w:r>
      <w:proofErr w:type="spellStart"/>
      <w:r w:rsidRPr="00987DB4">
        <w:rPr>
          <w:color w:val="auto"/>
        </w:rPr>
        <w:t>kosukuba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exaxaza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igazi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nolunywa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sisisu</w:t>
      </w:r>
      <w:proofErr w:type="spellEnd"/>
      <w:r w:rsidRPr="00987DB4">
        <w:rPr>
          <w:color w:val="auto"/>
        </w:rPr>
        <w:t>.</w:t>
      </w:r>
    </w:p>
    <w:p w14:paraId="2DAD5178" w14:textId="77777777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6" w:lineRule="auto"/>
        <w:jc w:val="both"/>
        <w:rPr>
          <w:color w:val="auto"/>
        </w:rPr>
      </w:pPr>
      <w:proofErr w:type="gramStart"/>
      <w:r w:rsidRPr="00987DB4">
        <w:rPr>
          <w:smallCaps/>
          <w:color w:val="auto"/>
          <w:sz w:val="14"/>
          <w:szCs w:val="14"/>
        </w:rPr>
        <w:t>“ Syrup</w:t>
      </w:r>
      <w:proofErr w:type="gramEnd"/>
      <w:r w:rsidRPr="00987DB4">
        <w:rPr>
          <w:smallCaps/>
          <w:color w:val="auto"/>
          <w:sz w:val="14"/>
          <w:szCs w:val="14"/>
        </w:rPr>
        <w:t xml:space="preserve"> of Herbs ”—</w:t>
      </w:r>
      <w:proofErr w:type="spellStart"/>
      <w:r w:rsidRPr="00987DB4">
        <w:rPr>
          <w:i/>
          <w:iCs/>
          <w:color w:val="auto"/>
        </w:rPr>
        <w:t>Incindi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yemifuno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i/>
          <w:iCs/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ukukohlela</w:t>
      </w:r>
      <w:proofErr w:type="spellEnd"/>
    </w:p>
    <w:p w14:paraId="6D1B28E1" w14:textId="731C916B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after="80" w:line="211" w:lineRule="auto"/>
        <w:ind w:left="160" w:hanging="160"/>
        <w:jc w:val="both"/>
        <w:rPr>
          <w:color w:val="auto"/>
        </w:rPr>
      </w:pPr>
      <w:r w:rsidRPr="00987DB4">
        <w:rPr>
          <w:smallCaps/>
          <w:color w:val="auto"/>
          <w:sz w:val="14"/>
          <w:szCs w:val="14"/>
        </w:rPr>
        <w:t>“Winter Soap”—</w:t>
      </w:r>
      <w:proofErr w:type="spellStart"/>
      <w:r w:rsidRPr="00987DB4">
        <w:rPr>
          <w:i/>
          <w:iCs/>
          <w:color w:val="auto"/>
        </w:rPr>
        <w:t>Isepa</w:t>
      </w:r>
      <w:proofErr w:type="spellEnd"/>
      <w:r w:rsidRPr="00987DB4">
        <w:rPr>
          <w:i/>
          <w:iCs/>
          <w:color w:val="auto"/>
        </w:rPr>
        <w:t xml:space="preserve"> </w:t>
      </w:r>
      <w:proofErr w:type="spellStart"/>
      <w:r w:rsidRPr="00987DB4">
        <w:rPr>
          <w:i/>
          <w:iCs/>
          <w:color w:val="auto"/>
        </w:rPr>
        <w:t>yojaduko</w:t>
      </w:r>
      <w:proofErr w:type="spellEnd"/>
      <w:r w:rsidRPr="00987DB4">
        <w:rPr>
          <w:i/>
          <w:iCs/>
          <w:color w:val="auto"/>
        </w:rPr>
        <w:t>—</w:t>
      </w:r>
      <w:proofErr w:type="spellStart"/>
      <w:r w:rsidRPr="00987DB4">
        <w:rPr>
          <w:i/>
          <w:iCs/>
          <w:color w:val="auto"/>
        </w:rPr>
        <w:t>I</w:t>
      </w:r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elipilisa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intlobo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zokuj'aduka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komkulu</w:t>
      </w:r>
      <w:proofErr w:type="spellEnd"/>
      <w:r w:rsidRPr="00987DB4">
        <w:rPr>
          <w:color w:val="auto"/>
        </w:rPr>
        <w:t xml:space="preserve"> no </w:t>
      </w:r>
      <w:proofErr w:type="spellStart"/>
      <w:r w:rsidRPr="00987DB4">
        <w:rPr>
          <w:color w:val="auto"/>
        </w:rPr>
        <w:t>mncinane</w:t>
      </w:r>
      <w:proofErr w:type="spellEnd"/>
      <w:r w:rsidRPr="00987DB4">
        <w:rPr>
          <w:color w:val="auto"/>
        </w:rPr>
        <w:t>.</w:t>
      </w:r>
    </w:p>
    <w:p w14:paraId="45FC3A19" w14:textId="3AD307A4" w:rsidR="00A65356" w:rsidRPr="00987DB4" w:rsidRDefault="00F512A0" w:rsidP="00586211">
      <w:pPr>
        <w:pStyle w:val="BodyText"/>
        <w:framePr w:w="4928" w:h="9522" w:hRule="exact" w:wrap="none" w:vAnchor="page" w:hAnchor="page" w:x="6646" w:y="2626"/>
        <w:spacing w:line="211" w:lineRule="auto"/>
        <w:ind w:firstLine="180"/>
        <w:jc w:val="both"/>
        <w:rPr>
          <w:color w:val="auto"/>
        </w:rPr>
      </w:pPr>
      <w:r w:rsidRPr="00987DB4">
        <w:rPr>
          <w:color w:val="auto"/>
        </w:rPr>
        <w:t xml:space="preserve">Zonke </w:t>
      </w:r>
      <w:proofErr w:type="spellStart"/>
      <w:r w:rsidRPr="00987DB4">
        <w:rPr>
          <w:color w:val="auto"/>
        </w:rPr>
        <w:t>ibotile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agalelwe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kuzo</w:t>
      </w:r>
      <w:proofErr w:type="spellEnd"/>
      <w:r w:rsidRPr="00987DB4">
        <w:rPr>
          <w:color w:val="auto"/>
        </w:rPr>
        <w:t xml:space="preserve"> lama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kubalwe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incwadi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ezalata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ngokucacileyo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indlela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zokuwasebenzisa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ayakuti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lowo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uwase</w:t>
      </w:r>
      <w:r w:rsidR="008C7B1D">
        <w:rPr>
          <w:color w:val="auto"/>
        </w:rPr>
        <w:t>l</w:t>
      </w:r>
      <w:r w:rsidRPr="00987DB4">
        <w:rPr>
          <w:color w:val="auto"/>
        </w:rPr>
        <w:t>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wenze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kanye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njengoko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kuxeliweyo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kwezo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zalatiso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akuzuze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ngoku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fezekileyo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ukupila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azonda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kona</w:t>
      </w:r>
      <w:proofErr w:type="spellEnd"/>
      <w:r w:rsidRPr="00987DB4">
        <w:rPr>
          <w:color w:val="auto"/>
        </w:rPr>
        <w:t xml:space="preserve">. </w:t>
      </w:r>
      <w:proofErr w:type="spellStart"/>
      <w:r w:rsidRPr="00987DB4">
        <w:rPr>
          <w:color w:val="auto"/>
        </w:rPr>
        <w:t>Bekungafanele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ukubako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indlu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mhambi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uhleli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ngapandle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kokuzigcinela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kufupi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kuye</w:t>
      </w:r>
      <w:proofErr w:type="spellEnd"/>
      <w:r w:rsidRPr="00987DB4">
        <w:rPr>
          <w:color w:val="auto"/>
        </w:rPr>
        <w:t xml:space="preserve"> lama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adume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kangaka</w:t>
      </w:r>
      <w:proofErr w:type="spellEnd"/>
      <w:r w:rsidRPr="00987DB4">
        <w:rPr>
          <w:color w:val="auto"/>
        </w:rPr>
        <w:t xml:space="preserve">; </w:t>
      </w:r>
      <w:proofErr w:type="spellStart"/>
      <w:r w:rsidRPr="00987DB4">
        <w:rPr>
          <w:color w:val="auto"/>
        </w:rPr>
        <w:t>abengokwe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njenjalo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elumkele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amaxesha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angawaziyo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okuqutyulwa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zezizifo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zino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kunyangwa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ngawo</w:t>
      </w:r>
      <w:proofErr w:type="spellEnd"/>
      <w:r w:rsidRPr="00987DB4">
        <w:rPr>
          <w:color w:val="auto"/>
        </w:rPr>
        <w:t>.</w:t>
      </w:r>
    </w:p>
    <w:p w14:paraId="784D9C62" w14:textId="4CD8FDD0" w:rsidR="00A65356" w:rsidRPr="00987DB4" w:rsidRDefault="00F512A0" w:rsidP="008B78DA">
      <w:pPr>
        <w:pStyle w:val="BodyText"/>
        <w:framePr w:w="4928" w:h="1458" w:hRule="exact" w:wrap="none" w:vAnchor="page" w:hAnchor="page" w:x="6496" w:y="11956"/>
        <w:spacing w:after="80" w:line="266" w:lineRule="auto"/>
        <w:ind w:firstLine="180"/>
        <w:jc w:val="both"/>
        <w:rPr>
          <w:color w:val="auto"/>
        </w:rPr>
      </w:pPr>
      <w:proofErr w:type="spellStart"/>
      <w:r w:rsidRPr="00987DB4">
        <w:rPr>
          <w:color w:val="auto"/>
        </w:rPr>
        <w:t>Ezintlobo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zalama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zenziwa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kupela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ngu</w:t>
      </w:r>
      <w:proofErr w:type="spellEnd"/>
      <w:r w:rsidRPr="00987DB4">
        <w:rPr>
          <w:color w:val="auto"/>
        </w:rPr>
        <w:t xml:space="preserve"> JESSE SHAW wase </w:t>
      </w:r>
      <w:r w:rsidRPr="00987DB4">
        <w:rPr>
          <w:smallCaps/>
          <w:color w:val="auto"/>
          <w:sz w:val="14"/>
          <w:szCs w:val="14"/>
        </w:rPr>
        <w:t>Fort Beaufort</w:t>
      </w:r>
      <w:r w:rsidRPr="00987DB4">
        <w:rPr>
          <w:color w:val="auto"/>
        </w:rPr>
        <w:t xml:space="preserve">; </w:t>
      </w:r>
      <w:proofErr w:type="spellStart"/>
      <w:r w:rsidRPr="00987DB4">
        <w:rPr>
          <w:color w:val="auto"/>
        </w:rPr>
        <w:t>zitengiswa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nguye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kunye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nabanye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abatengisi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ababalulwe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nguye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nkoliso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yezi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xeko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yonke</w:t>
      </w:r>
      <w:proofErr w:type="spellEnd"/>
      <w:r w:rsidRPr="00987DB4">
        <w:rPr>
          <w:color w:val="auto"/>
        </w:rPr>
        <w:t xml:space="preserve"> le </w:t>
      </w:r>
      <w:proofErr w:type="spellStart"/>
      <w:r w:rsidRPr="00987DB4">
        <w:rPr>
          <w:color w:val="auto"/>
        </w:rPr>
        <w:t>Koloni</w:t>
      </w:r>
      <w:proofErr w:type="spellEnd"/>
      <w:r w:rsidRPr="00987DB4">
        <w:rPr>
          <w:color w:val="auto"/>
        </w:rPr>
        <w:t xml:space="preserve">, e-Natal, </w:t>
      </w:r>
      <w:proofErr w:type="spellStart"/>
      <w:r w:rsidRPr="00987DB4">
        <w:rPr>
          <w:color w:val="auto"/>
        </w:rPr>
        <w:t>pesheya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Nciba</w:t>
      </w:r>
      <w:proofErr w:type="spellEnd"/>
      <w:r w:rsidRPr="00987DB4">
        <w:rPr>
          <w:color w:val="auto"/>
        </w:rPr>
        <w:t xml:space="preserve">, ne </w:t>
      </w:r>
      <w:proofErr w:type="spellStart"/>
      <w:r w:rsidRPr="00987DB4">
        <w:rPr>
          <w:color w:val="auto"/>
        </w:rPr>
        <w:t>Gqili</w:t>
      </w:r>
      <w:proofErr w:type="spellEnd"/>
      <w:r w:rsidRPr="00987DB4">
        <w:rPr>
          <w:color w:val="auto"/>
        </w:rPr>
        <w:t xml:space="preserve"> no Vaal River </w:t>
      </w:r>
      <w:proofErr w:type="spellStart"/>
      <w:r w:rsidRPr="00987DB4">
        <w:rPr>
          <w:color w:val="auto"/>
        </w:rPr>
        <w:t>kupants</w:t>
      </w:r>
      <w:proofErr w:type="spellEnd"/>
      <w:r w:rsidRPr="00987DB4">
        <w:rPr>
          <w:color w:val="auto"/>
        </w:rPr>
        <w:t xml:space="preserve">’ </w:t>
      </w:r>
      <w:proofErr w:type="spellStart"/>
      <w:r w:rsidRPr="00987DB4">
        <w:rPr>
          <w:color w:val="auto"/>
        </w:rPr>
        <w:t>ukungabiko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sixeko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esingena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mtengisi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wawo</w:t>
      </w:r>
      <w:proofErr w:type="spellEnd"/>
      <w:r w:rsidRPr="00987DB4">
        <w:rPr>
          <w:color w:val="auto"/>
        </w:rPr>
        <w:t xml:space="preserve"> lama </w:t>
      </w:r>
      <w:proofErr w:type="spellStart"/>
      <w:r w:rsidRPr="00987DB4">
        <w:rPr>
          <w:color w:val="auto"/>
        </w:rPr>
        <w:t>Yeza</w:t>
      </w:r>
      <w:proofErr w:type="spellEnd"/>
      <w:r w:rsidRPr="00987DB4">
        <w:rPr>
          <w:color w:val="auto"/>
        </w:rPr>
        <w:t>.</w:t>
      </w:r>
    </w:p>
    <w:p w14:paraId="54754A7F" w14:textId="77777777" w:rsidR="00A65356" w:rsidRPr="00987DB4" w:rsidRDefault="00F512A0" w:rsidP="008B78DA">
      <w:pPr>
        <w:pStyle w:val="Bodytext30"/>
        <w:framePr w:w="4928" w:h="1458" w:hRule="exact" w:wrap="none" w:vAnchor="page" w:hAnchor="page" w:x="6496" w:y="11956"/>
        <w:spacing w:after="80" w:line="240" w:lineRule="auto"/>
        <w:rPr>
          <w:color w:val="auto"/>
        </w:rPr>
      </w:pPr>
      <w:r w:rsidRPr="00987DB4">
        <w:rPr>
          <w:color w:val="auto"/>
        </w:rPr>
        <w:t>ELIKA SHAW IYEZA LOXAXAZO.</w:t>
      </w:r>
    </w:p>
    <w:p w14:paraId="32B7BD62" w14:textId="5186BD9F" w:rsidR="00A65356" w:rsidRPr="00987DB4" w:rsidRDefault="008B78DA" w:rsidP="008C7B1D">
      <w:pPr>
        <w:pStyle w:val="Bodytext20"/>
        <w:framePr w:w="4928" w:h="1891" w:hRule="exact" w:wrap="none" w:vAnchor="page" w:hAnchor="page" w:x="6496" w:y="13381"/>
        <w:spacing w:line="190" w:lineRule="auto"/>
        <w:rPr>
          <w:color w:val="auto"/>
        </w:rPr>
      </w:pPr>
      <w:r w:rsidRPr="00987DB4">
        <w:rPr>
          <w:color w:val="auto"/>
          <w:sz w:val="36"/>
          <w:szCs w:val="36"/>
        </w:rPr>
        <w:t>A</w:t>
      </w:r>
      <w:r w:rsidR="00F512A0" w:rsidRPr="00987DB4">
        <w:rPr>
          <w:color w:val="auto"/>
        </w:rPr>
        <w:t xml:space="preserve">KUKO </w:t>
      </w:r>
      <w:proofErr w:type="spellStart"/>
      <w:r w:rsidR="00F512A0" w:rsidRPr="00987DB4">
        <w:rPr>
          <w:color w:val="auto"/>
        </w:rPr>
        <w:t>mntu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ubefanele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ukuhlala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engenabotile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yalo</w:t>
      </w:r>
      <w:proofErr w:type="spellEnd"/>
      <w:r w:rsidR="008C7B1D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kwakufupi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ukwenzela</w:t>
      </w:r>
      <w:proofErr w:type="spellEnd"/>
      <w:r w:rsidR="00F512A0" w:rsidRPr="00987DB4">
        <w:rPr>
          <w:color w:val="auto"/>
        </w:rPr>
        <w:t xml:space="preserve"> into </w:t>
      </w:r>
      <w:proofErr w:type="spellStart"/>
      <w:r w:rsidR="00F512A0" w:rsidRPr="00987DB4">
        <w:rPr>
          <w:color w:val="auto"/>
        </w:rPr>
        <w:t>ezingamqubulayo</w:t>
      </w:r>
      <w:proofErr w:type="spellEnd"/>
      <w:r w:rsidR="00F512A0" w:rsidRPr="00987DB4">
        <w:rPr>
          <w:color w:val="auto"/>
        </w:rPr>
        <w:t xml:space="preserve">. </w:t>
      </w:r>
      <w:proofErr w:type="spellStart"/>
      <w:r w:rsidR="00F512A0" w:rsidRPr="00987DB4">
        <w:rPr>
          <w:color w:val="auto"/>
        </w:rPr>
        <w:t>Bonke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abahambi</w:t>
      </w:r>
      <w:proofErr w:type="spellEnd"/>
    </w:p>
    <w:p w14:paraId="4DE92ADF" w14:textId="684745D0" w:rsidR="00A65356" w:rsidRPr="00987DB4" w:rsidRDefault="00F512A0" w:rsidP="008B78DA">
      <w:pPr>
        <w:pStyle w:val="Bodytext20"/>
        <w:framePr w:w="4928" w:h="1891" w:hRule="exact" w:wrap="none" w:vAnchor="page" w:hAnchor="page" w:x="6496" w:y="13381"/>
        <w:spacing w:line="190" w:lineRule="auto"/>
        <w:ind w:left="14"/>
        <w:rPr>
          <w:color w:val="auto"/>
        </w:rPr>
      </w:pPr>
      <w:proofErr w:type="spellStart"/>
      <w:r w:rsidRPr="00987DB4">
        <w:rPr>
          <w:color w:val="auto"/>
        </w:rPr>
        <w:t>bebefanele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ukulipata</w:t>
      </w:r>
      <w:proofErr w:type="spellEnd"/>
      <w:r w:rsidRPr="00987DB4">
        <w:rPr>
          <w:color w:val="auto"/>
        </w:rPr>
        <w:t xml:space="preserve">. </w:t>
      </w:r>
      <w:proofErr w:type="spellStart"/>
      <w:r w:rsidRPr="00987DB4">
        <w:rPr>
          <w:color w:val="auto"/>
        </w:rPr>
        <w:t>Ungake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uye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kwele</w:t>
      </w:r>
      <w:proofErr w:type="spellEnd"/>
      <w:r w:rsidRPr="00987DB4">
        <w:rPr>
          <w:color w:val="auto"/>
        </w:rPr>
        <w:t xml:space="preserve"> Diamond </w:t>
      </w:r>
      <w:proofErr w:type="spellStart"/>
      <w:r w:rsidRPr="00987DB4">
        <w:rPr>
          <w:color w:val="auto"/>
        </w:rPr>
        <w:t>nokuba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kukwele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Golide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ungalipete</w:t>
      </w:r>
      <w:proofErr w:type="spellEnd"/>
      <w:r w:rsidRPr="00987DB4">
        <w:rPr>
          <w:color w:val="auto"/>
        </w:rPr>
        <w:t xml:space="preserve">. </w:t>
      </w:r>
      <w:proofErr w:type="spellStart"/>
      <w:r w:rsidRPr="00987DB4">
        <w:rPr>
          <w:color w:val="auto"/>
        </w:rPr>
        <w:t>Litengiswa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yonke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imizi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emikulu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yalamacala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anganeno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nase</w:t>
      </w:r>
      <w:proofErr w:type="spellEnd"/>
      <w:r w:rsidRPr="00987DB4">
        <w:rPr>
          <w:color w:val="auto"/>
        </w:rPr>
        <w:t xml:space="preserve"> Orange Free State. </w:t>
      </w:r>
      <w:proofErr w:type="spellStart"/>
      <w:r w:rsidRPr="00987DB4">
        <w:rPr>
          <w:i/>
          <w:iCs/>
          <w:color w:val="auto"/>
        </w:rPr>
        <w:t>Izandla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zalo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ngu</w:t>
      </w:r>
      <w:proofErr w:type="spellEnd"/>
      <w:r w:rsidRPr="00987DB4">
        <w:rPr>
          <w:color w:val="auto"/>
        </w:rPr>
        <w:t xml:space="preserve"> R. Stocks no J. </w:t>
      </w:r>
      <w:proofErr w:type="spellStart"/>
      <w:r w:rsidRPr="00987DB4">
        <w:rPr>
          <w:color w:val="auto"/>
        </w:rPr>
        <w:t>Temlett</w:t>
      </w:r>
      <w:proofErr w:type="spellEnd"/>
      <w:r w:rsidRPr="00987DB4">
        <w:rPr>
          <w:color w:val="auto"/>
        </w:rPr>
        <w:t>, e-</w:t>
      </w:r>
      <w:proofErr w:type="spellStart"/>
      <w:r w:rsidRPr="00987DB4">
        <w:rPr>
          <w:color w:val="auto"/>
        </w:rPr>
        <w:t>Dikeni</w:t>
      </w:r>
      <w:proofErr w:type="spellEnd"/>
      <w:r w:rsidRPr="00987DB4">
        <w:rPr>
          <w:color w:val="auto"/>
        </w:rPr>
        <w:t>.</w:t>
      </w:r>
    </w:p>
    <w:p w14:paraId="051E97CA" w14:textId="77777777" w:rsidR="00A65356" w:rsidRPr="00987DB4" w:rsidRDefault="00F512A0" w:rsidP="008B78DA">
      <w:pPr>
        <w:pStyle w:val="Bodytext20"/>
        <w:framePr w:w="4928" w:h="1891" w:hRule="exact" w:wrap="none" w:vAnchor="page" w:hAnchor="page" w:x="6496" w:y="13381"/>
        <w:spacing w:line="190" w:lineRule="auto"/>
        <w:ind w:right="200"/>
        <w:jc w:val="right"/>
        <w:rPr>
          <w:color w:val="auto"/>
        </w:rPr>
      </w:pPr>
      <w:r w:rsidRPr="00987DB4">
        <w:rPr>
          <w:color w:val="auto"/>
        </w:rPr>
        <w:t>J. SHAW.</w:t>
      </w:r>
    </w:p>
    <w:p w14:paraId="01B1CDA5" w14:textId="77777777" w:rsidR="00A65356" w:rsidRPr="00987DB4" w:rsidRDefault="00F512A0" w:rsidP="008B78DA">
      <w:pPr>
        <w:pStyle w:val="Bodytext20"/>
        <w:framePr w:w="4928" w:h="1891" w:hRule="exact" w:wrap="none" w:vAnchor="page" w:hAnchor="page" w:x="6496" w:y="13381"/>
        <w:pBdr>
          <w:bottom w:val="single" w:sz="4" w:space="0" w:color="auto"/>
        </w:pBdr>
        <w:spacing w:line="190" w:lineRule="auto"/>
        <w:ind w:right="10" w:firstLine="360"/>
        <w:jc w:val="both"/>
        <w:rPr>
          <w:color w:val="auto"/>
        </w:rPr>
      </w:pPr>
      <w:r w:rsidRPr="00987DB4">
        <w:rPr>
          <w:color w:val="auto"/>
        </w:rPr>
        <w:t>Fort Beaufort.</w:t>
      </w:r>
    </w:p>
    <w:p w14:paraId="1D2ADB55" w14:textId="77777777" w:rsidR="00A65356" w:rsidRPr="00987DB4" w:rsidRDefault="00F512A0">
      <w:pPr>
        <w:pStyle w:val="Bodytext30"/>
        <w:framePr w:w="4928" w:h="321" w:hRule="exact" w:wrap="none" w:vAnchor="page" w:hAnchor="page" w:x="6451" w:y="15666"/>
        <w:spacing w:after="0" w:line="240" w:lineRule="auto"/>
        <w:rPr>
          <w:color w:val="auto"/>
        </w:rPr>
      </w:pPr>
      <w:r w:rsidRPr="00987DB4">
        <w:rPr>
          <w:color w:val="auto"/>
        </w:rPr>
        <w:t>ISAZISO.</w:t>
      </w:r>
    </w:p>
    <w:p w14:paraId="102CFBB0" w14:textId="77777777" w:rsidR="00A65356" w:rsidRPr="00987DB4" w:rsidRDefault="008B78DA" w:rsidP="008B78DA">
      <w:pPr>
        <w:pStyle w:val="Bodytext20"/>
        <w:framePr w:w="4928" w:h="2896" w:hRule="exact" w:wrap="none" w:vAnchor="page" w:hAnchor="page" w:x="6511" w:y="15811"/>
        <w:ind w:right="10"/>
        <w:jc w:val="both"/>
        <w:rPr>
          <w:color w:val="auto"/>
        </w:rPr>
      </w:pPr>
      <w:r w:rsidRPr="00987DB4">
        <w:rPr>
          <w:color w:val="auto"/>
          <w:sz w:val="32"/>
          <w:szCs w:val="32"/>
        </w:rPr>
        <w:t>U</w:t>
      </w:r>
      <w:r w:rsidRPr="00987DB4">
        <w:rPr>
          <w:color w:val="auto"/>
        </w:rPr>
        <w:t xml:space="preserve"> </w:t>
      </w:r>
      <w:r w:rsidR="00F512A0" w:rsidRPr="00987DB4">
        <w:rPr>
          <w:color w:val="auto"/>
        </w:rPr>
        <w:t xml:space="preserve">MR. MAXIMILIAN K. C. KAYSER, </w:t>
      </w:r>
      <w:proofErr w:type="spellStart"/>
      <w:r w:rsidR="00F512A0" w:rsidRPr="00987DB4">
        <w:rPr>
          <w:color w:val="auto"/>
        </w:rPr>
        <w:t>uyazisa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kulu</w:t>
      </w:r>
      <w:proofErr w:type="spellEnd"/>
      <w:r w:rsidR="00F512A0" w:rsidRPr="00987DB4">
        <w:rPr>
          <w:color w:val="auto"/>
        </w:rPr>
        <w:br/>
      </w:r>
      <w:proofErr w:type="spellStart"/>
      <w:r w:rsidR="00F512A0" w:rsidRPr="00987DB4">
        <w:rPr>
          <w:color w:val="auto"/>
        </w:rPr>
        <w:t>ntu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oluntsundu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ukuba</w:t>
      </w:r>
      <w:proofErr w:type="spellEnd"/>
      <w:r w:rsidR="00F512A0" w:rsidRPr="00987DB4">
        <w:rPr>
          <w:color w:val="auto"/>
        </w:rPr>
        <w:t xml:space="preserve"> </w:t>
      </w:r>
      <w:proofErr w:type="spellStart"/>
      <w:r w:rsidR="00F512A0" w:rsidRPr="00987DB4">
        <w:rPr>
          <w:color w:val="auto"/>
        </w:rPr>
        <w:t>uligqweta</w:t>
      </w:r>
      <w:proofErr w:type="spellEnd"/>
      <w:r w:rsidR="00F512A0" w:rsidRPr="00987DB4">
        <w:rPr>
          <w:color w:val="auto"/>
        </w:rPr>
        <w:t xml:space="preserve"> (Enrolled Agent) lase</w:t>
      </w:r>
    </w:p>
    <w:p w14:paraId="28C05512" w14:textId="5867C82A" w:rsidR="00A65356" w:rsidRPr="00987DB4" w:rsidRDefault="00F512A0" w:rsidP="008B78DA">
      <w:pPr>
        <w:pStyle w:val="Bodytext20"/>
        <w:framePr w:w="4928" w:h="2896" w:hRule="exact" w:wrap="none" w:vAnchor="page" w:hAnchor="page" w:x="6511" w:y="15811"/>
        <w:ind w:left="22" w:right="10"/>
        <w:jc w:val="both"/>
        <w:rPr>
          <w:color w:val="auto"/>
        </w:rPr>
      </w:pPr>
      <w:proofErr w:type="spellStart"/>
      <w:r w:rsidRPr="00987DB4">
        <w:rPr>
          <w:color w:val="auto"/>
        </w:rPr>
        <w:t>Cumakala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lokubuta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amatyala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emali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nokutetelela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amatyala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pambi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kwe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Mantyi</w:t>
      </w:r>
      <w:proofErr w:type="spellEnd"/>
      <w:r w:rsidRPr="00987DB4">
        <w:rPr>
          <w:color w:val="auto"/>
        </w:rPr>
        <w:t xml:space="preserve">. </w:t>
      </w:r>
      <w:proofErr w:type="spellStart"/>
      <w:r w:rsidRPr="00987DB4">
        <w:rPr>
          <w:color w:val="auto"/>
        </w:rPr>
        <w:t>Nelitengisayo</w:t>
      </w:r>
      <w:proofErr w:type="spellEnd"/>
      <w:r w:rsidRPr="00987DB4">
        <w:rPr>
          <w:color w:val="auto"/>
        </w:rPr>
        <w:t xml:space="preserve">, </w:t>
      </w:r>
      <w:proofErr w:type="spellStart"/>
      <w:r w:rsidRPr="00987DB4">
        <w:rPr>
          <w:color w:val="auto"/>
        </w:rPr>
        <w:t>nelitengayo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nge</w:t>
      </w:r>
      <w:proofErr w:type="spellEnd"/>
      <w:r w:rsidRPr="00987DB4">
        <w:rPr>
          <w:color w:val="auto"/>
        </w:rPr>
        <w:t xml:space="preserve"> “Commission,” </w:t>
      </w:r>
      <w:proofErr w:type="spellStart"/>
      <w:r w:rsidRPr="00987DB4">
        <w:rPr>
          <w:color w:val="auto"/>
        </w:rPr>
        <w:t>neliqeshisa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ngomhlaba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ifama</w:t>
      </w:r>
      <w:proofErr w:type="spellEnd"/>
      <w:r w:rsidRPr="00987DB4">
        <w:rPr>
          <w:color w:val="auto"/>
        </w:rPr>
        <w:t xml:space="preserve">; </w:t>
      </w:r>
      <w:proofErr w:type="spellStart"/>
      <w:r w:rsidRPr="00987DB4">
        <w:rPr>
          <w:color w:val="auto"/>
        </w:rPr>
        <w:t>neziza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zezindlu</w:t>
      </w:r>
      <w:proofErr w:type="spellEnd"/>
      <w:r w:rsidRPr="00987DB4">
        <w:rPr>
          <w:color w:val="auto"/>
        </w:rPr>
        <w:t>.</w:t>
      </w:r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Uyacela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ukuba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uluntu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oluntsundu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lumxase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ngomsebenzi</w:t>
      </w:r>
      <w:proofErr w:type="spellEnd"/>
      <w:r w:rsidRPr="00987DB4">
        <w:rPr>
          <w:color w:val="auto"/>
        </w:rPr>
        <w:br/>
      </w:r>
      <w:proofErr w:type="spellStart"/>
      <w:r w:rsidRPr="00987DB4">
        <w:rPr>
          <w:color w:val="auto"/>
        </w:rPr>
        <w:t>olunge</w:t>
      </w:r>
      <w:proofErr w:type="spellEnd"/>
      <w:r w:rsidRPr="00987DB4">
        <w:rPr>
          <w:color w:val="auto"/>
        </w:rPr>
        <w:t xml:space="preserve"> </w:t>
      </w:r>
      <w:proofErr w:type="spellStart"/>
      <w:r w:rsidRPr="00987DB4">
        <w:rPr>
          <w:color w:val="auto"/>
        </w:rPr>
        <w:t>kulamatuba</w:t>
      </w:r>
      <w:proofErr w:type="spellEnd"/>
      <w:r w:rsidRPr="00987DB4">
        <w:rPr>
          <w:color w:val="auto"/>
        </w:rPr>
        <w:t xml:space="preserve"> e </w:t>
      </w:r>
      <w:proofErr w:type="gramStart"/>
      <w:r w:rsidRPr="00987DB4">
        <w:rPr>
          <w:color w:val="auto"/>
        </w:rPr>
        <w:t>“ General</w:t>
      </w:r>
      <w:proofErr w:type="gramEnd"/>
      <w:r w:rsidRPr="00987DB4">
        <w:rPr>
          <w:color w:val="auto"/>
        </w:rPr>
        <w:t xml:space="preserve"> Agency.”</w:t>
      </w:r>
    </w:p>
    <w:p w14:paraId="758C6DF9" w14:textId="77777777" w:rsidR="00A65356" w:rsidRPr="00987DB4" w:rsidRDefault="00F512A0" w:rsidP="008B78DA">
      <w:pPr>
        <w:pStyle w:val="Bodytext20"/>
        <w:framePr w:w="4928" w:h="2896" w:hRule="exact" w:wrap="none" w:vAnchor="page" w:hAnchor="page" w:x="6511" w:y="15811"/>
        <w:ind w:left="22" w:right="10"/>
        <w:jc w:val="center"/>
        <w:rPr>
          <w:color w:val="auto"/>
        </w:rPr>
      </w:pPr>
      <w:r w:rsidRPr="00987DB4">
        <w:rPr>
          <w:color w:val="auto"/>
        </w:rPr>
        <w:t>MAXIMILIAN K. C. KAYSER</w:t>
      </w:r>
    </w:p>
    <w:p w14:paraId="2763F2E1" w14:textId="77777777" w:rsidR="00A65356" w:rsidRPr="00987DB4" w:rsidRDefault="00F512A0" w:rsidP="008B78DA">
      <w:pPr>
        <w:pStyle w:val="Bodytext20"/>
        <w:framePr w:w="4928" w:h="2896" w:hRule="exact" w:wrap="none" w:vAnchor="page" w:hAnchor="page" w:x="6511" w:y="15811"/>
        <w:ind w:right="200"/>
        <w:jc w:val="right"/>
        <w:rPr>
          <w:color w:val="auto"/>
        </w:rPr>
      </w:pPr>
      <w:r w:rsidRPr="00987DB4">
        <w:rPr>
          <w:color w:val="auto"/>
        </w:rPr>
        <w:t>Enrolled Agent and Sworn Interpreter.</w:t>
      </w:r>
    </w:p>
    <w:p w14:paraId="40695A4F" w14:textId="77777777" w:rsidR="00A65356" w:rsidRPr="00987DB4" w:rsidRDefault="00F512A0" w:rsidP="008B78DA">
      <w:pPr>
        <w:pStyle w:val="Bodytext20"/>
        <w:framePr w:w="4928" w:h="2896" w:hRule="exact" w:wrap="none" w:vAnchor="page" w:hAnchor="page" w:x="6511" w:y="15811"/>
        <w:ind w:left="22" w:right="10"/>
        <w:jc w:val="both"/>
        <w:rPr>
          <w:color w:val="auto"/>
        </w:rPr>
      </w:pPr>
      <w:r w:rsidRPr="00987DB4">
        <w:rPr>
          <w:color w:val="auto"/>
        </w:rPr>
        <w:t xml:space="preserve">Stutterheim, 15th </w:t>
      </w:r>
      <w:proofErr w:type="gramStart"/>
      <w:r w:rsidRPr="00987DB4">
        <w:rPr>
          <w:color w:val="auto"/>
        </w:rPr>
        <w:t>April,</w:t>
      </w:r>
      <w:proofErr w:type="gramEnd"/>
      <w:r w:rsidRPr="00987DB4">
        <w:rPr>
          <w:color w:val="auto"/>
        </w:rPr>
        <w:t xml:space="preserve"> 1880.</w:t>
      </w:r>
    </w:p>
    <w:p w14:paraId="24BA67DC" w14:textId="77777777" w:rsidR="00A65356" w:rsidRPr="00987DB4" w:rsidRDefault="00A65356">
      <w:pPr>
        <w:spacing w:line="1" w:lineRule="exact"/>
        <w:rPr>
          <w:color w:val="auto"/>
        </w:rPr>
      </w:pPr>
    </w:p>
    <w:sectPr w:rsidR="00A65356" w:rsidRPr="00987DB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0B46" w14:textId="77777777" w:rsidR="007A26F5" w:rsidRDefault="007A26F5">
      <w:r>
        <w:separator/>
      </w:r>
    </w:p>
  </w:endnote>
  <w:endnote w:type="continuationSeparator" w:id="0">
    <w:p w14:paraId="5776E10C" w14:textId="77777777" w:rsidR="007A26F5" w:rsidRDefault="007A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96F3" w14:textId="77777777" w:rsidR="007A26F5" w:rsidRDefault="007A26F5"/>
  </w:footnote>
  <w:footnote w:type="continuationSeparator" w:id="0">
    <w:p w14:paraId="4218BD1F" w14:textId="77777777" w:rsidR="007A26F5" w:rsidRDefault="007A2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DEB"/>
    <w:multiLevelType w:val="multilevel"/>
    <w:tmpl w:val="2D5452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439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56"/>
    <w:rsid w:val="00586211"/>
    <w:rsid w:val="007A26F5"/>
    <w:rsid w:val="008B78DA"/>
    <w:rsid w:val="008C7B1D"/>
    <w:rsid w:val="0091702B"/>
    <w:rsid w:val="00987DB4"/>
    <w:rsid w:val="00A65356"/>
    <w:rsid w:val="00F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BD43A"/>
  <w15:docId w15:val="{D9EFE48B-747C-4E7D-9D65-A26E166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9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24439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9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2443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24439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ind w:firstLine="49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spacing w:after="40" w:line="254" w:lineRule="auto"/>
      <w:jc w:val="center"/>
    </w:pPr>
    <w:rPr>
      <w:rFonts w:ascii="Cambria" w:eastAsia="Cambria" w:hAnsi="Cambria" w:cs="Cambria"/>
      <w:color w:val="524439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57" w:lineRule="auto"/>
    </w:pPr>
    <w:rPr>
      <w:rFonts w:ascii="Times New Roman" w:eastAsia="Times New Roman" w:hAnsi="Times New Roman" w:cs="Times New Roman"/>
      <w:color w:val="52443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2021-06-09T08:15:00Z</dcterms:created>
  <dcterms:modified xsi:type="dcterms:W3CDTF">2021-06-09T08:15:00Z</dcterms:modified>
</cp:coreProperties>
</file>